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03" w:rsidRPr="007A68B2" w:rsidRDefault="00701797" w:rsidP="004539B6">
      <w:pPr>
        <w:widowControl w:val="0"/>
        <w:tabs>
          <w:tab w:val="left" w:pos="1481"/>
        </w:tabs>
        <w:suppressAutoHyphens/>
        <w:autoSpaceDE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eastAsia="zh-CN"/>
        </w:rPr>
        <w:tab/>
        <w:t xml:space="preserve">                                </w:t>
      </w:r>
    </w:p>
    <w:tbl>
      <w:tblPr>
        <w:tblW w:w="1437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072"/>
        <w:gridCol w:w="5306"/>
      </w:tblGrid>
      <w:tr w:rsidR="007D11F3" w:rsidRPr="007D11F3" w:rsidTr="002468BE">
        <w:trPr>
          <w:trHeight w:val="2469"/>
        </w:trPr>
        <w:tc>
          <w:tcPr>
            <w:tcW w:w="9072" w:type="dxa"/>
            <w:shd w:val="clear" w:color="auto" w:fill="auto"/>
          </w:tcPr>
          <w:p w:rsidR="007D11F3" w:rsidRDefault="002468BE" w:rsidP="004539B6">
            <w:pPr>
              <w:suppressAutoHyphens/>
              <w:spacing w:after="0" w:line="360" w:lineRule="auto"/>
              <w:ind w:left="-392" w:right="-817" w:firstLine="567"/>
              <w:rPr>
                <w:rFonts w:ascii="Times New Roman" w:hAnsi="Times New Roman"/>
                <w:b/>
                <w:sz w:val="36"/>
                <w:szCs w:val="36"/>
                <w:lang w:eastAsia="ar-S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eastAsia="ar-SA"/>
              </w:rPr>
              <w:t>Частное</w:t>
            </w:r>
            <w:r w:rsidR="004539B6">
              <w:rPr>
                <w:rFonts w:ascii="Times New Roman" w:hAnsi="Times New Roman"/>
                <w:b/>
                <w:sz w:val="36"/>
                <w:szCs w:val="36"/>
                <w:lang w:eastAsia="ar-SA"/>
              </w:rPr>
              <w:t xml:space="preserve">  </w:t>
            </w:r>
            <w:r>
              <w:rPr>
                <w:rFonts w:ascii="Times New Roman" w:hAnsi="Times New Roman"/>
                <w:b/>
                <w:sz w:val="36"/>
                <w:szCs w:val="36"/>
                <w:lang w:eastAsia="ar-SA"/>
              </w:rPr>
              <w:t>учреждение</w:t>
            </w:r>
            <w:r w:rsidR="004539B6">
              <w:rPr>
                <w:rFonts w:ascii="Times New Roman" w:hAnsi="Times New Roman"/>
                <w:b/>
                <w:sz w:val="36"/>
                <w:szCs w:val="36"/>
                <w:lang w:eastAsia="ar-SA"/>
              </w:rPr>
              <w:t xml:space="preserve">  </w:t>
            </w:r>
            <w:r>
              <w:rPr>
                <w:rFonts w:ascii="Times New Roman" w:hAnsi="Times New Roman"/>
                <w:b/>
                <w:sz w:val="36"/>
                <w:szCs w:val="36"/>
                <w:lang w:eastAsia="ar-SA"/>
              </w:rPr>
              <w:t>дополнительного</w:t>
            </w:r>
            <w:r w:rsidR="004539B6">
              <w:rPr>
                <w:rFonts w:ascii="Times New Roman" w:hAnsi="Times New Roman"/>
                <w:b/>
                <w:sz w:val="36"/>
                <w:szCs w:val="36"/>
                <w:lang w:eastAsia="ar-SA"/>
              </w:rPr>
              <w:t xml:space="preserve">  </w:t>
            </w:r>
            <w:r>
              <w:rPr>
                <w:rFonts w:ascii="Times New Roman" w:hAnsi="Times New Roman"/>
                <w:b/>
                <w:sz w:val="36"/>
                <w:szCs w:val="36"/>
                <w:lang w:eastAsia="ar-SA"/>
              </w:rPr>
              <w:t>образования</w:t>
            </w:r>
          </w:p>
          <w:p w:rsidR="002468BE" w:rsidRDefault="004539B6" w:rsidP="002468BE">
            <w:pPr>
              <w:suppressAutoHyphens/>
              <w:spacing w:after="0" w:line="360" w:lineRule="auto"/>
              <w:ind w:left="-392" w:right="-675" w:firstLine="851"/>
              <w:rPr>
                <w:rFonts w:ascii="Times New Roman" w:hAnsi="Times New Roman"/>
                <w:b/>
                <w:sz w:val="36"/>
                <w:szCs w:val="36"/>
                <w:lang w:eastAsia="ar-S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eastAsia="ar-SA"/>
              </w:rPr>
              <w:t xml:space="preserve">          </w:t>
            </w:r>
            <w:r w:rsidR="002468BE">
              <w:rPr>
                <w:rFonts w:ascii="Times New Roman" w:hAnsi="Times New Roman"/>
                <w:b/>
                <w:sz w:val="36"/>
                <w:szCs w:val="36"/>
                <w:lang w:eastAsia="ar-SA"/>
              </w:rPr>
              <w:t>Центр духовно</w:t>
            </w:r>
            <w:r>
              <w:rPr>
                <w:rFonts w:ascii="Times New Roman" w:hAnsi="Times New Roman"/>
                <w:b/>
                <w:sz w:val="36"/>
                <w:szCs w:val="36"/>
                <w:lang w:eastAsia="ar-SA"/>
              </w:rPr>
              <w:t xml:space="preserve"> </w:t>
            </w:r>
            <w:r w:rsidR="002468BE">
              <w:rPr>
                <w:rFonts w:ascii="Times New Roman" w:hAnsi="Times New Roman"/>
                <w:b/>
                <w:sz w:val="36"/>
                <w:szCs w:val="36"/>
                <w:lang w:eastAsia="ar-SA"/>
              </w:rPr>
              <w:t xml:space="preserve"> –</w:t>
            </w:r>
            <w:r>
              <w:rPr>
                <w:rFonts w:ascii="Times New Roman" w:hAnsi="Times New Roman"/>
                <w:b/>
                <w:sz w:val="36"/>
                <w:szCs w:val="36"/>
                <w:lang w:eastAsia="ar-SA"/>
              </w:rPr>
              <w:t xml:space="preserve"> э</w:t>
            </w:r>
            <w:r w:rsidR="002468BE">
              <w:rPr>
                <w:rFonts w:ascii="Times New Roman" w:hAnsi="Times New Roman"/>
                <w:b/>
                <w:sz w:val="36"/>
                <w:szCs w:val="36"/>
                <w:lang w:eastAsia="ar-SA"/>
              </w:rPr>
              <w:t>стетического ра</w:t>
            </w:r>
            <w:r>
              <w:rPr>
                <w:rFonts w:ascii="Times New Roman" w:hAnsi="Times New Roman"/>
                <w:b/>
                <w:sz w:val="36"/>
                <w:szCs w:val="36"/>
                <w:lang w:eastAsia="ar-SA"/>
              </w:rPr>
              <w:t>звития</w:t>
            </w:r>
          </w:p>
          <w:p w:rsidR="004539B6" w:rsidRDefault="004539B6" w:rsidP="004539B6">
            <w:pPr>
              <w:suppressAutoHyphens/>
              <w:spacing w:after="0" w:line="360" w:lineRule="auto"/>
              <w:ind w:left="-392" w:right="-675" w:firstLine="851"/>
              <w:rPr>
                <w:rFonts w:ascii="Times New Roman" w:hAnsi="Times New Roman"/>
                <w:b/>
                <w:sz w:val="36"/>
                <w:szCs w:val="36"/>
                <w:lang w:eastAsia="ar-S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eastAsia="ar-SA"/>
              </w:rPr>
              <w:t xml:space="preserve">                                     «Созвездие»</w:t>
            </w:r>
          </w:p>
          <w:p w:rsidR="004539B6" w:rsidRPr="002468BE" w:rsidRDefault="004539B6" w:rsidP="004539B6">
            <w:pPr>
              <w:suppressAutoHyphens/>
              <w:spacing w:after="0" w:line="360" w:lineRule="auto"/>
              <w:ind w:left="-392" w:right="-675" w:firstLine="851"/>
              <w:rPr>
                <w:rFonts w:ascii="Times New Roman" w:hAnsi="Times New Roman"/>
                <w:b/>
                <w:sz w:val="36"/>
                <w:szCs w:val="36"/>
                <w:lang w:eastAsia="ar-SA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eastAsia="ar-SA"/>
              </w:rPr>
              <w:t xml:space="preserve">                                          г. Ржев</w:t>
            </w:r>
          </w:p>
        </w:tc>
        <w:tc>
          <w:tcPr>
            <w:tcW w:w="5306" w:type="dxa"/>
            <w:shd w:val="clear" w:color="auto" w:fill="auto"/>
          </w:tcPr>
          <w:p w:rsidR="007D11F3" w:rsidRPr="007D11F3" w:rsidRDefault="007D11F3" w:rsidP="007D11F3">
            <w:pPr>
              <w:suppressAutoHyphens/>
              <w:spacing w:after="0" w:line="360" w:lineRule="auto"/>
              <w:ind w:firstLine="709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BA1F03" w:rsidRPr="007A68B2" w:rsidRDefault="00BA1F03" w:rsidP="007A68B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BA1F03" w:rsidRPr="007A68B2" w:rsidRDefault="00BA1F03" w:rsidP="007A68B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BA1F03" w:rsidRPr="007A68B2" w:rsidRDefault="00BA1F03" w:rsidP="007A68B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BA1F03" w:rsidRPr="007A68B2" w:rsidRDefault="00BA1F03" w:rsidP="007A68B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 w:rsidR="00CE61AC" w:rsidRPr="00CE61AC" w:rsidRDefault="00CE61AC" w:rsidP="00CE61AC">
      <w:pPr>
        <w:jc w:val="center"/>
        <w:rPr>
          <w:rFonts w:ascii="Times New Roman" w:eastAsia="Calibri" w:hAnsi="Times New Roman"/>
          <w:b/>
          <w:sz w:val="40"/>
          <w:szCs w:val="40"/>
        </w:rPr>
      </w:pPr>
    </w:p>
    <w:p w:rsidR="00CE61AC" w:rsidRPr="00CE61AC" w:rsidRDefault="00CE61AC" w:rsidP="00CE61AC">
      <w:pPr>
        <w:jc w:val="center"/>
        <w:rPr>
          <w:rFonts w:ascii="Times New Roman" w:eastAsia="Calibri" w:hAnsi="Times New Roman"/>
          <w:b/>
          <w:sz w:val="40"/>
          <w:szCs w:val="40"/>
        </w:rPr>
      </w:pPr>
      <w:r w:rsidRPr="00CE61AC">
        <w:rPr>
          <w:rFonts w:ascii="Times New Roman" w:eastAsia="Calibri" w:hAnsi="Times New Roman"/>
          <w:b/>
          <w:sz w:val="40"/>
          <w:szCs w:val="40"/>
        </w:rPr>
        <w:t xml:space="preserve">Дополнительная общеразвивающая </w:t>
      </w:r>
    </w:p>
    <w:p w:rsidR="00CE61AC" w:rsidRDefault="00301C41" w:rsidP="00CE61AC">
      <w:pPr>
        <w:jc w:val="center"/>
        <w:rPr>
          <w:rFonts w:ascii="Times New Roman" w:eastAsia="Calibri" w:hAnsi="Times New Roman"/>
          <w:b/>
          <w:sz w:val="40"/>
          <w:szCs w:val="40"/>
        </w:rPr>
      </w:pPr>
      <w:r>
        <w:rPr>
          <w:rFonts w:ascii="Times New Roman" w:eastAsia="Calibri" w:hAnsi="Times New Roman"/>
          <w:b/>
          <w:sz w:val="40"/>
          <w:szCs w:val="40"/>
        </w:rPr>
        <w:t>обще</w:t>
      </w:r>
      <w:r w:rsidR="00CE61AC" w:rsidRPr="00CE61AC">
        <w:rPr>
          <w:rFonts w:ascii="Times New Roman" w:eastAsia="Calibri" w:hAnsi="Times New Roman"/>
          <w:b/>
          <w:sz w:val="40"/>
          <w:szCs w:val="40"/>
        </w:rPr>
        <w:t xml:space="preserve">образовательная программа </w:t>
      </w:r>
    </w:p>
    <w:p w:rsidR="00CE61AC" w:rsidRDefault="00CE61AC" w:rsidP="00CE61AC">
      <w:pPr>
        <w:jc w:val="center"/>
        <w:rPr>
          <w:rFonts w:ascii="Times New Roman" w:eastAsia="Calibri" w:hAnsi="Times New Roman"/>
          <w:b/>
          <w:sz w:val="40"/>
          <w:szCs w:val="40"/>
        </w:rPr>
      </w:pPr>
      <w:r>
        <w:rPr>
          <w:rFonts w:ascii="Times New Roman" w:eastAsia="Calibri" w:hAnsi="Times New Roman"/>
          <w:b/>
          <w:sz w:val="40"/>
          <w:szCs w:val="40"/>
        </w:rPr>
        <w:t xml:space="preserve">в области музыкального искусства </w:t>
      </w:r>
    </w:p>
    <w:p w:rsidR="00BA1F03" w:rsidRPr="00CE61AC" w:rsidRDefault="00CE61AC" w:rsidP="007A68B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>«Фортепиано (подготовительный класс)»</w:t>
      </w:r>
    </w:p>
    <w:p w:rsidR="00BA1F03" w:rsidRPr="00CE61AC" w:rsidRDefault="00BA1F03" w:rsidP="007A68B2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</w:p>
    <w:p w:rsidR="00BA1F03" w:rsidRDefault="00BA1F03" w:rsidP="007A68B2">
      <w:pPr>
        <w:widowControl w:val="0"/>
        <w:suppressAutoHyphens/>
        <w:autoSpaceDE w:val="0"/>
        <w:spacing w:after="0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срок обучения 1-2</w:t>
      </w:r>
      <w:r w:rsidRPr="007A68B2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года</w:t>
      </w:r>
    </w:p>
    <w:p w:rsidR="00BA1F03" w:rsidRPr="007A68B2" w:rsidRDefault="00BA1F03" w:rsidP="007A68B2">
      <w:pPr>
        <w:widowControl w:val="0"/>
        <w:suppressAutoHyphens/>
        <w:autoSpaceDE w:val="0"/>
        <w:spacing w:after="0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(для учащихся, поступающих в школу в 5-6 лет)</w:t>
      </w:r>
    </w:p>
    <w:p w:rsidR="00BA1F03" w:rsidRPr="007A68B2" w:rsidRDefault="00BA1F03" w:rsidP="007A68B2">
      <w:pPr>
        <w:shd w:val="clear" w:color="auto" w:fill="FFFFFF"/>
        <w:suppressAutoHyphens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A1F03" w:rsidRPr="007A68B2" w:rsidRDefault="00BA1F03" w:rsidP="007A68B2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7A68B2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BA1F03" w:rsidRDefault="00BA1F03" w:rsidP="005F08E7">
      <w:pPr>
        <w:pStyle w:val="Default"/>
      </w:pPr>
    </w:p>
    <w:p w:rsidR="00CE61AC" w:rsidRPr="007A68B2" w:rsidRDefault="00BA1F03" w:rsidP="00CE61AC">
      <w:pPr>
        <w:shd w:val="clear" w:color="auto" w:fill="FFFFFF"/>
        <w:suppressAutoHyphens/>
        <w:spacing w:after="0" w:line="360" w:lineRule="auto"/>
        <w:ind w:firstLine="567"/>
        <w:jc w:val="righ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A059E1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4539B6" w:rsidRPr="004539B6">
        <w:rPr>
          <w:rFonts w:ascii="Times New Roman" w:hAnsi="Times New Roman"/>
          <w:sz w:val="28"/>
          <w:szCs w:val="28"/>
          <w:lang w:eastAsia="zh-CN"/>
        </w:rPr>
        <w:t>П</w:t>
      </w:r>
      <w:r w:rsidR="00A059E1" w:rsidRPr="004539B6">
        <w:rPr>
          <w:rFonts w:ascii="Times New Roman" w:hAnsi="Times New Roman"/>
          <w:sz w:val="28"/>
          <w:szCs w:val="28"/>
          <w:lang w:eastAsia="zh-CN"/>
        </w:rPr>
        <w:t>реподаватель по классу фортепиано</w:t>
      </w:r>
      <w:r w:rsidR="003231B4">
        <w:rPr>
          <w:rFonts w:ascii="Times New Roman" w:hAnsi="Times New Roman"/>
          <w:sz w:val="28"/>
          <w:szCs w:val="28"/>
          <w:lang w:eastAsia="zh-CN"/>
        </w:rPr>
        <w:t xml:space="preserve">: </w:t>
      </w:r>
      <w:r w:rsidR="00A059E1" w:rsidRPr="004539B6">
        <w:rPr>
          <w:rFonts w:ascii="Times New Roman" w:hAnsi="Times New Roman"/>
          <w:sz w:val="28"/>
          <w:szCs w:val="28"/>
          <w:lang w:eastAsia="zh-CN"/>
        </w:rPr>
        <w:t xml:space="preserve"> Бабкина </w:t>
      </w:r>
      <w:r w:rsidR="004539B6">
        <w:rPr>
          <w:rFonts w:ascii="Times New Roman" w:hAnsi="Times New Roman"/>
          <w:sz w:val="28"/>
          <w:szCs w:val="28"/>
          <w:lang w:eastAsia="zh-CN"/>
        </w:rPr>
        <w:t xml:space="preserve">Г. </w:t>
      </w:r>
      <w:r w:rsidR="00A059E1" w:rsidRPr="004539B6">
        <w:rPr>
          <w:rFonts w:ascii="Times New Roman" w:hAnsi="Times New Roman"/>
          <w:sz w:val="28"/>
          <w:szCs w:val="28"/>
          <w:lang w:eastAsia="zh-CN"/>
        </w:rPr>
        <w:t>А</w:t>
      </w:r>
      <w:r w:rsidR="00A059E1">
        <w:rPr>
          <w:rFonts w:ascii="Times New Roman" w:hAnsi="Times New Roman"/>
          <w:sz w:val="24"/>
          <w:szCs w:val="24"/>
          <w:lang w:eastAsia="zh-CN"/>
        </w:rPr>
        <w:t xml:space="preserve">. </w:t>
      </w:r>
    </w:p>
    <w:p w:rsidR="00BA1F03" w:rsidRDefault="00BA1F03" w:rsidP="007574F4">
      <w:pPr>
        <w:shd w:val="clear" w:color="auto" w:fill="FFFFFF"/>
        <w:suppressAutoHyphens/>
        <w:spacing w:after="0" w:line="360" w:lineRule="auto"/>
        <w:ind w:firstLine="567"/>
        <w:jc w:val="right"/>
        <w:rPr>
          <w:rFonts w:ascii="Times New Roman" w:hAnsi="Times New Roman"/>
          <w:sz w:val="24"/>
          <w:szCs w:val="24"/>
          <w:lang w:eastAsia="zh-CN"/>
        </w:rPr>
      </w:pPr>
    </w:p>
    <w:p w:rsidR="00A059E1" w:rsidRDefault="00A059E1" w:rsidP="007574F4">
      <w:pPr>
        <w:shd w:val="clear" w:color="auto" w:fill="FFFFFF"/>
        <w:suppressAutoHyphens/>
        <w:spacing w:after="0" w:line="360" w:lineRule="auto"/>
        <w:ind w:firstLine="567"/>
        <w:jc w:val="right"/>
        <w:rPr>
          <w:rFonts w:ascii="Times New Roman" w:hAnsi="Times New Roman"/>
          <w:sz w:val="24"/>
          <w:szCs w:val="24"/>
          <w:lang w:eastAsia="zh-CN"/>
        </w:rPr>
      </w:pPr>
    </w:p>
    <w:p w:rsidR="00A059E1" w:rsidRDefault="00A059E1" w:rsidP="007574F4">
      <w:pPr>
        <w:shd w:val="clear" w:color="auto" w:fill="FFFFFF"/>
        <w:suppressAutoHyphens/>
        <w:spacing w:after="0" w:line="360" w:lineRule="auto"/>
        <w:ind w:firstLine="567"/>
        <w:jc w:val="right"/>
        <w:rPr>
          <w:rFonts w:ascii="Times New Roman" w:hAnsi="Times New Roman"/>
          <w:sz w:val="24"/>
          <w:szCs w:val="24"/>
          <w:lang w:eastAsia="zh-CN"/>
        </w:rPr>
      </w:pPr>
    </w:p>
    <w:p w:rsidR="00A059E1" w:rsidRDefault="00A059E1" w:rsidP="007574F4">
      <w:pPr>
        <w:shd w:val="clear" w:color="auto" w:fill="FFFFFF"/>
        <w:suppressAutoHyphens/>
        <w:spacing w:after="0" w:line="360" w:lineRule="auto"/>
        <w:ind w:firstLine="567"/>
        <w:jc w:val="right"/>
        <w:rPr>
          <w:rFonts w:ascii="Times New Roman" w:hAnsi="Times New Roman"/>
          <w:sz w:val="24"/>
          <w:szCs w:val="24"/>
          <w:lang w:eastAsia="zh-CN"/>
        </w:rPr>
      </w:pPr>
    </w:p>
    <w:p w:rsidR="00BA1F03" w:rsidRDefault="00BA1F03" w:rsidP="007574F4">
      <w:pPr>
        <w:shd w:val="clear" w:color="auto" w:fill="FFFFFF"/>
        <w:suppressAutoHyphens/>
        <w:spacing w:after="0" w:line="360" w:lineRule="auto"/>
        <w:ind w:firstLine="567"/>
        <w:jc w:val="right"/>
        <w:rPr>
          <w:rFonts w:ascii="Times New Roman" w:hAnsi="Times New Roman"/>
          <w:sz w:val="24"/>
          <w:szCs w:val="24"/>
          <w:lang w:eastAsia="zh-CN"/>
        </w:rPr>
      </w:pPr>
    </w:p>
    <w:p w:rsidR="00701797" w:rsidRDefault="00701797" w:rsidP="007574F4">
      <w:pPr>
        <w:shd w:val="clear" w:color="auto" w:fill="FFFFFF"/>
        <w:suppressAutoHyphens/>
        <w:spacing w:after="0" w:line="360" w:lineRule="auto"/>
        <w:ind w:firstLine="567"/>
        <w:jc w:val="right"/>
        <w:rPr>
          <w:rFonts w:ascii="Times New Roman" w:hAnsi="Times New Roman"/>
          <w:sz w:val="24"/>
          <w:szCs w:val="24"/>
          <w:lang w:eastAsia="zh-CN"/>
        </w:rPr>
      </w:pPr>
    </w:p>
    <w:p w:rsidR="00701797" w:rsidRDefault="00701797" w:rsidP="007574F4">
      <w:pPr>
        <w:shd w:val="clear" w:color="auto" w:fill="FFFFFF"/>
        <w:suppressAutoHyphens/>
        <w:spacing w:after="0" w:line="360" w:lineRule="auto"/>
        <w:ind w:firstLine="567"/>
        <w:jc w:val="right"/>
        <w:rPr>
          <w:rFonts w:ascii="Times New Roman" w:hAnsi="Times New Roman"/>
          <w:sz w:val="24"/>
          <w:szCs w:val="24"/>
          <w:lang w:eastAsia="zh-CN"/>
        </w:rPr>
      </w:pPr>
    </w:p>
    <w:p w:rsidR="00701797" w:rsidRDefault="00701797" w:rsidP="007574F4">
      <w:pPr>
        <w:shd w:val="clear" w:color="auto" w:fill="FFFFFF"/>
        <w:suppressAutoHyphens/>
        <w:spacing w:after="0" w:line="360" w:lineRule="auto"/>
        <w:ind w:firstLine="567"/>
        <w:jc w:val="right"/>
        <w:rPr>
          <w:rFonts w:ascii="Times New Roman" w:hAnsi="Times New Roman"/>
          <w:sz w:val="24"/>
          <w:szCs w:val="24"/>
          <w:lang w:eastAsia="zh-CN"/>
        </w:rPr>
      </w:pPr>
    </w:p>
    <w:p w:rsidR="00701797" w:rsidRDefault="00701797" w:rsidP="007574F4">
      <w:pPr>
        <w:shd w:val="clear" w:color="auto" w:fill="FFFFFF"/>
        <w:suppressAutoHyphens/>
        <w:spacing w:after="0" w:line="360" w:lineRule="auto"/>
        <w:ind w:firstLine="567"/>
        <w:jc w:val="right"/>
        <w:rPr>
          <w:rFonts w:ascii="Times New Roman" w:hAnsi="Times New Roman"/>
          <w:sz w:val="24"/>
          <w:szCs w:val="24"/>
          <w:lang w:eastAsia="zh-CN"/>
        </w:rPr>
      </w:pPr>
    </w:p>
    <w:p w:rsidR="00701797" w:rsidRPr="002E6A4F" w:rsidRDefault="004539B6" w:rsidP="002E6A4F">
      <w:pPr>
        <w:shd w:val="clear" w:color="auto" w:fill="FFFFFF"/>
        <w:tabs>
          <w:tab w:val="left" w:pos="2201"/>
        </w:tabs>
        <w:suppressAutoHyphens/>
        <w:spacing w:after="0" w:line="360" w:lineRule="auto"/>
        <w:ind w:firstLine="567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ab/>
      </w:r>
      <w:r w:rsidR="002E6A4F">
        <w:rPr>
          <w:rFonts w:ascii="Times New Roman" w:hAnsi="Times New Roman"/>
          <w:sz w:val="24"/>
          <w:szCs w:val="24"/>
          <w:lang w:eastAsia="zh-CN"/>
        </w:rPr>
        <w:t xml:space="preserve">             </w:t>
      </w:r>
      <w:r w:rsidRPr="002E6A4F">
        <w:rPr>
          <w:rFonts w:ascii="Times New Roman" w:hAnsi="Times New Roman"/>
          <w:sz w:val="28"/>
          <w:szCs w:val="28"/>
          <w:lang w:eastAsia="zh-CN"/>
        </w:rPr>
        <w:t xml:space="preserve">2024 </w:t>
      </w:r>
      <w:r w:rsidR="002E6A4F" w:rsidRPr="002E6A4F">
        <w:rPr>
          <w:rFonts w:ascii="Times New Roman" w:hAnsi="Times New Roman"/>
          <w:sz w:val="28"/>
          <w:szCs w:val="28"/>
          <w:lang w:eastAsia="zh-CN"/>
        </w:rPr>
        <w:t>– 2025 учебный год.</w:t>
      </w:r>
    </w:p>
    <w:p w:rsidR="00701797" w:rsidRPr="007A68B2" w:rsidRDefault="00701797" w:rsidP="007574F4">
      <w:pPr>
        <w:shd w:val="clear" w:color="auto" w:fill="FFFFFF"/>
        <w:suppressAutoHyphens/>
        <w:spacing w:after="0" w:line="360" w:lineRule="auto"/>
        <w:ind w:firstLine="567"/>
        <w:jc w:val="right"/>
        <w:rPr>
          <w:rFonts w:ascii="Times New Roman" w:hAnsi="Times New Roman"/>
          <w:sz w:val="24"/>
          <w:szCs w:val="24"/>
          <w:lang w:eastAsia="zh-CN"/>
        </w:rPr>
      </w:pPr>
    </w:p>
    <w:p w:rsidR="00BA1F03" w:rsidRPr="007A68B2" w:rsidRDefault="00BA1F03" w:rsidP="007A68B2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7A68B2">
        <w:rPr>
          <w:rFonts w:ascii="Times New Roman" w:hAnsi="Times New Roman"/>
          <w:sz w:val="24"/>
          <w:szCs w:val="24"/>
          <w:lang w:eastAsia="zh-CN"/>
        </w:rPr>
        <w:lastRenderedPageBreak/>
        <w:t xml:space="preserve">                                     </w:t>
      </w:r>
    </w:p>
    <w:p w:rsidR="00BA1F03" w:rsidRDefault="00CE61AC" w:rsidP="007A68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BA1F03" w:rsidRPr="00C56E40">
        <w:rPr>
          <w:rFonts w:ascii="Times New Roman" w:hAnsi="Times New Roman"/>
          <w:b/>
          <w:sz w:val="28"/>
          <w:szCs w:val="28"/>
        </w:rPr>
        <w:t>труктура программы учебного предмета</w:t>
      </w:r>
    </w:p>
    <w:p w:rsidR="00701797" w:rsidRPr="00C56E40" w:rsidRDefault="00701797" w:rsidP="007A68B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1F03" w:rsidRPr="00C56E40" w:rsidRDefault="00BA1F03" w:rsidP="007A68B2">
      <w:pPr>
        <w:tabs>
          <w:tab w:val="left" w:pos="0"/>
          <w:tab w:val="left" w:pos="360"/>
        </w:tabs>
        <w:spacing w:line="360" w:lineRule="auto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08 г"/>
        </w:smartTagPr>
        <w:r w:rsidRPr="00C56E40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C56E40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C56E40">
        <w:rPr>
          <w:rFonts w:ascii="Times New Roman" w:hAnsi="Times New Roman"/>
          <w:b/>
          <w:sz w:val="28"/>
          <w:szCs w:val="28"/>
        </w:rPr>
        <w:t xml:space="preserve">    Пояснительная записка</w:t>
      </w:r>
    </w:p>
    <w:p w:rsidR="00BA1F03" w:rsidRPr="00C56E40" w:rsidRDefault="00BA1F03" w:rsidP="007A68B2">
      <w:pPr>
        <w:numPr>
          <w:ilvl w:val="0"/>
          <w:numId w:val="9"/>
        </w:numPr>
        <w:tabs>
          <w:tab w:val="clear" w:pos="720"/>
          <w:tab w:val="num" w:pos="0"/>
          <w:tab w:val="left" w:pos="36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C56E40">
        <w:rPr>
          <w:rFonts w:ascii="Times New Roman" w:hAnsi="Times New Roman"/>
          <w:i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BA1F03" w:rsidRPr="00C56E40" w:rsidRDefault="00BA1F03" w:rsidP="007A68B2">
      <w:pPr>
        <w:numPr>
          <w:ilvl w:val="0"/>
          <w:numId w:val="9"/>
        </w:numPr>
        <w:tabs>
          <w:tab w:val="clear" w:pos="720"/>
          <w:tab w:val="num" w:pos="0"/>
          <w:tab w:val="left" w:pos="36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C56E40">
        <w:rPr>
          <w:rFonts w:ascii="Times New Roman" w:hAnsi="Times New Roman"/>
          <w:i/>
          <w:sz w:val="28"/>
          <w:szCs w:val="28"/>
        </w:rPr>
        <w:t>Срок реализации учебного предмета</w:t>
      </w:r>
    </w:p>
    <w:p w:rsidR="00BA1F03" w:rsidRPr="00C56E40" w:rsidRDefault="00BA1F03" w:rsidP="007A68B2">
      <w:pPr>
        <w:numPr>
          <w:ilvl w:val="0"/>
          <w:numId w:val="9"/>
        </w:numPr>
        <w:tabs>
          <w:tab w:val="clear" w:pos="720"/>
          <w:tab w:val="num" w:pos="0"/>
          <w:tab w:val="left" w:pos="36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C56E40">
        <w:rPr>
          <w:rFonts w:ascii="Times New Roman" w:hAnsi="Times New Roman"/>
          <w:i/>
          <w:sz w:val="28"/>
          <w:szCs w:val="28"/>
        </w:rPr>
        <w:t>Объем учебного времени, предусмотренный учебным планом образовательной организации на реализацию учебного предмета</w:t>
      </w:r>
    </w:p>
    <w:p w:rsidR="00BA1F03" w:rsidRPr="00C56E40" w:rsidRDefault="00BA1F03" w:rsidP="007A68B2">
      <w:pPr>
        <w:numPr>
          <w:ilvl w:val="0"/>
          <w:numId w:val="9"/>
        </w:numPr>
        <w:tabs>
          <w:tab w:val="clear" w:pos="720"/>
          <w:tab w:val="num" w:pos="0"/>
          <w:tab w:val="left" w:pos="36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C56E40">
        <w:rPr>
          <w:rFonts w:ascii="Times New Roman" w:hAnsi="Times New Roman"/>
          <w:i/>
          <w:sz w:val="28"/>
          <w:szCs w:val="28"/>
        </w:rPr>
        <w:t>Форма проведения учебных аудиторных занятий</w:t>
      </w:r>
    </w:p>
    <w:p w:rsidR="00BA1F03" w:rsidRPr="00C56E40" w:rsidRDefault="00BA1F03" w:rsidP="007A68B2">
      <w:pPr>
        <w:numPr>
          <w:ilvl w:val="0"/>
          <w:numId w:val="9"/>
        </w:numPr>
        <w:tabs>
          <w:tab w:val="clear" w:pos="720"/>
          <w:tab w:val="num" w:pos="0"/>
          <w:tab w:val="left" w:pos="36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C56E40">
        <w:rPr>
          <w:rFonts w:ascii="Times New Roman" w:hAnsi="Times New Roman"/>
          <w:i/>
          <w:sz w:val="28"/>
          <w:szCs w:val="28"/>
        </w:rPr>
        <w:t>Цели и задачи учебного предмета</w:t>
      </w:r>
    </w:p>
    <w:p w:rsidR="00BA1F03" w:rsidRPr="00C56E40" w:rsidRDefault="00BA1F03" w:rsidP="007A68B2">
      <w:pPr>
        <w:numPr>
          <w:ilvl w:val="0"/>
          <w:numId w:val="9"/>
        </w:numPr>
        <w:tabs>
          <w:tab w:val="clear" w:pos="720"/>
          <w:tab w:val="num" w:pos="0"/>
          <w:tab w:val="left" w:pos="36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C56E40">
        <w:rPr>
          <w:rFonts w:ascii="Times New Roman" w:hAnsi="Times New Roman"/>
          <w:i/>
          <w:sz w:val="28"/>
          <w:szCs w:val="28"/>
        </w:rPr>
        <w:t>Структура программы учебного предмета</w:t>
      </w:r>
    </w:p>
    <w:p w:rsidR="00BA1F03" w:rsidRPr="00C56E40" w:rsidRDefault="00BA1F03" w:rsidP="007A68B2">
      <w:pPr>
        <w:numPr>
          <w:ilvl w:val="0"/>
          <w:numId w:val="9"/>
        </w:numPr>
        <w:tabs>
          <w:tab w:val="clear" w:pos="720"/>
          <w:tab w:val="num" w:pos="0"/>
          <w:tab w:val="left" w:pos="36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C56E40">
        <w:rPr>
          <w:rFonts w:ascii="Times New Roman" w:hAnsi="Times New Roman"/>
          <w:i/>
          <w:sz w:val="28"/>
          <w:szCs w:val="28"/>
        </w:rPr>
        <w:t>Методы обучения</w:t>
      </w:r>
    </w:p>
    <w:p w:rsidR="00BA1F03" w:rsidRPr="00C56E40" w:rsidRDefault="00BA1F03" w:rsidP="007A68B2">
      <w:pPr>
        <w:numPr>
          <w:ilvl w:val="0"/>
          <w:numId w:val="9"/>
        </w:numPr>
        <w:tabs>
          <w:tab w:val="clear" w:pos="720"/>
          <w:tab w:val="num" w:pos="0"/>
          <w:tab w:val="left" w:pos="36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C56E40">
        <w:rPr>
          <w:rFonts w:ascii="Times New Roman" w:hAnsi="Times New Roman"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BA1F03" w:rsidRPr="00C56E40" w:rsidRDefault="00BA1F03" w:rsidP="007A68B2">
      <w:pPr>
        <w:numPr>
          <w:ilvl w:val="0"/>
          <w:numId w:val="8"/>
        </w:numPr>
        <w:tabs>
          <w:tab w:val="left" w:pos="0"/>
          <w:tab w:val="num" w:pos="36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56E40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BA1F03" w:rsidRPr="00C56E40" w:rsidRDefault="00BA1F03" w:rsidP="007A68B2">
      <w:pPr>
        <w:numPr>
          <w:ilvl w:val="0"/>
          <w:numId w:val="12"/>
        </w:numPr>
        <w:tabs>
          <w:tab w:val="clear" w:pos="720"/>
          <w:tab w:val="num" w:pos="0"/>
          <w:tab w:val="left" w:pos="36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C56E40">
        <w:rPr>
          <w:rFonts w:ascii="Times New Roman" w:hAnsi="Times New Roman"/>
          <w:i/>
          <w:sz w:val="28"/>
          <w:szCs w:val="28"/>
        </w:rPr>
        <w:t>Сведения о затратах учебного времени</w:t>
      </w:r>
    </w:p>
    <w:p w:rsidR="00BA1F03" w:rsidRPr="00C56E40" w:rsidRDefault="00BA1F03" w:rsidP="007A68B2">
      <w:pPr>
        <w:numPr>
          <w:ilvl w:val="0"/>
          <w:numId w:val="12"/>
        </w:numPr>
        <w:tabs>
          <w:tab w:val="clear" w:pos="720"/>
          <w:tab w:val="num" w:pos="0"/>
          <w:tab w:val="left" w:pos="36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C56E40">
        <w:rPr>
          <w:rFonts w:ascii="Times New Roman" w:hAnsi="Times New Roman"/>
          <w:i/>
          <w:sz w:val="28"/>
          <w:szCs w:val="28"/>
        </w:rPr>
        <w:t>Годовые требования</w:t>
      </w:r>
    </w:p>
    <w:p w:rsidR="00BA1F03" w:rsidRPr="00C56E40" w:rsidRDefault="00BA1F03" w:rsidP="007A68B2">
      <w:pPr>
        <w:numPr>
          <w:ilvl w:val="0"/>
          <w:numId w:val="8"/>
        </w:numPr>
        <w:tabs>
          <w:tab w:val="left" w:pos="0"/>
          <w:tab w:val="num" w:pos="48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56E40">
        <w:rPr>
          <w:rFonts w:ascii="Times New Roman" w:hAnsi="Times New Roman"/>
          <w:b/>
          <w:sz w:val="28"/>
          <w:szCs w:val="28"/>
        </w:rPr>
        <w:t>Требования к уровню подготовки учащихся</w:t>
      </w:r>
    </w:p>
    <w:p w:rsidR="00BA1F03" w:rsidRPr="00C56E40" w:rsidRDefault="00BA1F03" w:rsidP="007A68B2">
      <w:pPr>
        <w:numPr>
          <w:ilvl w:val="0"/>
          <w:numId w:val="8"/>
        </w:numPr>
        <w:tabs>
          <w:tab w:val="left" w:pos="0"/>
          <w:tab w:val="num" w:pos="48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56E40">
        <w:rPr>
          <w:rFonts w:ascii="Times New Roman" w:hAnsi="Times New Roman"/>
          <w:b/>
          <w:sz w:val="28"/>
          <w:szCs w:val="28"/>
        </w:rPr>
        <w:t>Формы и методы контроля, система оценок</w:t>
      </w:r>
    </w:p>
    <w:p w:rsidR="00BA1F03" w:rsidRPr="00C56E40" w:rsidRDefault="00BA1F03" w:rsidP="007A68B2">
      <w:pPr>
        <w:numPr>
          <w:ilvl w:val="0"/>
          <w:numId w:val="10"/>
        </w:numPr>
        <w:tabs>
          <w:tab w:val="clear" w:pos="720"/>
          <w:tab w:val="num" w:pos="0"/>
          <w:tab w:val="left" w:pos="36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C56E40">
        <w:rPr>
          <w:rFonts w:ascii="Times New Roman" w:hAnsi="Times New Roman"/>
          <w:i/>
          <w:sz w:val="28"/>
          <w:szCs w:val="28"/>
        </w:rPr>
        <w:t>Аттестация: цели, виды, форма, содержание</w:t>
      </w:r>
    </w:p>
    <w:p w:rsidR="00BA1F03" w:rsidRPr="00C56E40" w:rsidRDefault="00BA1F03" w:rsidP="007A68B2">
      <w:pPr>
        <w:numPr>
          <w:ilvl w:val="0"/>
          <w:numId w:val="10"/>
        </w:numPr>
        <w:tabs>
          <w:tab w:val="clear" w:pos="720"/>
          <w:tab w:val="num" w:pos="0"/>
          <w:tab w:val="left" w:pos="36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C56E40">
        <w:rPr>
          <w:rFonts w:ascii="Times New Roman" w:hAnsi="Times New Roman"/>
          <w:i/>
          <w:sz w:val="28"/>
          <w:szCs w:val="28"/>
        </w:rPr>
        <w:t>Критерии оценки</w:t>
      </w:r>
    </w:p>
    <w:p w:rsidR="00BA1F03" w:rsidRPr="00C56E40" w:rsidRDefault="00BA1F03" w:rsidP="007A68B2">
      <w:pPr>
        <w:numPr>
          <w:ilvl w:val="0"/>
          <w:numId w:val="8"/>
        </w:numPr>
        <w:tabs>
          <w:tab w:val="left" w:pos="0"/>
          <w:tab w:val="num" w:pos="36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56E40">
        <w:rPr>
          <w:rFonts w:ascii="Times New Roman" w:hAnsi="Times New Roman"/>
          <w:b/>
          <w:sz w:val="28"/>
          <w:szCs w:val="28"/>
        </w:rPr>
        <w:t>Методическое обеспечение учебного процесса</w:t>
      </w:r>
    </w:p>
    <w:p w:rsidR="00BA1F03" w:rsidRPr="00C56E40" w:rsidRDefault="00BA1F03" w:rsidP="007A68B2">
      <w:pPr>
        <w:numPr>
          <w:ilvl w:val="0"/>
          <w:numId w:val="13"/>
        </w:numPr>
        <w:tabs>
          <w:tab w:val="clear" w:pos="720"/>
          <w:tab w:val="num" w:pos="0"/>
          <w:tab w:val="left" w:pos="36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C56E40">
        <w:rPr>
          <w:rFonts w:ascii="Times New Roman" w:hAnsi="Times New Roman"/>
          <w:i/>
          <w:sz w:val="28"/>
          <w:szCs w:val="28"/>
        </w:rPr>
        <w:t>Методические рекомендации преподавателям;</w:t>
      </w:r>
    </w:p>
    <w:p w:rsidR="00BA1F03" w:rsidRPr="00C56E40" w:rsidRDefault="00BA1F03" w:rsidP="007A68B2">
      <w:pPr>
        <w:numPr>
          <w:ilvl w:val="0"/>
          <w:numId w:val="8"/>
        </w:numPr>
        <w:tabs>
          <w:tab w:val="left" w:pos="0"/>
          <w:tab w:val="num" w:pos="360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56E40">
        <w:rPr>
          <w:rFonts w:ascii="Times New Roman" w:hAnsi="Times New Roman"/>
          <w:b/>
          <w:sz w:val="28"/>
          <w:szCs w:val="28"/>
        </w:rPr>
        <w:t xml:space="preserve">Список учебной и методической литературы </w:t>
      </w:r>
    </w:p>
    <w:p w:rsidR="00BA1F03" w:rsidRPr="00C56E40" w:rsidRDefault="00BA1F03" w:rsidP="000E1CBF">
      <w:pPr>
        <w:pStyle w:val="11"/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C56E40">
        <w:rPr>
          <w:rFonts w:ascii="Times New Roman" w:hAnsi="Times New Roman"/>
          <w:i/>
          <w:sz w:val="28"/>
          <w:szCs w:val="28"/>
        </w:rPr>
        <w:t>Список рекомендуемой учебно-методической литературы</w:t>
      </w:r>
    </w:p>
    <w:p w:rsidR="00BA1F03" w:rsidRDefault="00BA1F03" w:rsidP="0071323F">
      <w:pPr>
        <w:tabs>
          <w:tab w:val="left" w:pos="1695"/>
        </w:tabs>
        <w:rPr>
          <w:rFonts w:ascii="Times New Roman" w:hAnsi="Times New Roman"/>
          <w:sz w:val="28"/>
          <w:szCs w:val="28"/>
        </w:rPr>
      </w:pPr>
    </w:p>
    <w:p w:rsidR="00BA1F03" w:rsidRDefault="00BA1F03" w:rsidP="0071323F">
      <w:pPr>
        <w:tabs>
          <w:tab w:val="left" w:pos="1695"/>
        </w:tabs>
        <w:rPr>
          <w:rFonts w:ascii="Times New Roman" w:hAnsi="Times New Roman"/>
          <w:sz w:val="28"/>
          <w:szCs w:val="28"/>
        </w:rPr>
      </w:pPr>
    </w:p>
    <w:p w:rsidR="002E6A4F" w:rsidRPr="007A68B2" w:rsidRDefault="002E6A4F" w:rsidP="0071323F">
      <w:pPr>
        <w:tabs>
          <w:tab w:val="left" w:pos="1695"/>
        </w:tabs>
        <w:rPr>
          <w:rFonts w:ascii="Times New Roman" w:hAnsi="Times New Roman"/>
          <w:sz w:val="28"/>
          <w:szCs w:val="28"/>
        </w:rPr>
      </w:pPr>
    </w:p>
    <w:p w:rsidR="00BA1F03" w:rsidRPr="00E95667" w:rsidRDefault="002E6A4F" w:rsidP="000E1CBF">
      <w:pPr>
        <w:pStyle w:val="11"/>
        <w:numPr>
          <w:ilvl w:val="0"/>
          <w:numId w:val="22"/>
        </w:numPr>
        <w:tabs>
          <w:tab w:val="left" w:pos="169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</w:t>
      </w:r>
      <w:r w:rsidR="00BA1F03" w:rsidRPr="00E95667">
        <w:rPr>
          <w:rFonts w:ascii="Times New Roman" w:hAnsi="Times New Roman"/>
          <w:b/>
          <w:sz w:val="28"/>
          <w:szCs w:val="28"/>
        </w:rPr>
        <w:t>ОЯСНИТЕЛЬНАЯ ЗАПИСКА</w:t>
      </w:r>
    </w:p>
    <w:p w:rsidR="00BA1F03" w:rsidRPr="00753F1D" w:rsidRDefault="00BA1F03" w:rsidP="00753F1D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753F1D">
        <w:rPr>
          <w:rFonts w:ascii="Times New Roman" w:hAnsi="Times New Roman"/>
          <w:b/>
          <w:sz w:val="28"/>
          <w:szCs w:val="28"/>
        </w:rPr>
        <w:t>Характеристика учебного предмета, его место и роль в образовательном процессе</w:t>
      </w:r>
    </w:p>
    <w:p w:rsidR="00CE61AC" w:rsidRPr="00CE61AC" w:rsidRDefault="00CE61AC" w:rsidP="00CE61AC">
      <w:pPr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BA1F03">
        <w:rPr>
          <w:rFonts w:ascii="Times New Roman" w:hAnsi="Times New Roman"/>
          <w:sz w:val="28"/>
          <w:szCs w:val="28"/>
        </w:rPr>
        <w:t xml:space="preserve">Программа </w:t>
      </w:r>
      <w:r w:rsidR="00BA1F03" w:rsidRPr="00070F2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</w:t>
      </w:r>
      <w:r w:rsidR="00BA1F03" w:rsidRPr="00070F25">
        <w:rPr>
          <w:rFonts w:ascii="Times New Roman" w:hAnsi="Times New Roman"/>
          <w:sz w:val="28"/>
          <w:szCs w:val="28"/>
        </w:rPr>
        <w:t>ортепиано</w:t>
      </w:r>
      <w:r>
        <w:rPr>
          <w:rFonts w:ascii="Times New Roman" w:hAnsi="Times New Roman"/>
          <w:sz w:val="28"/>
          <w:szCs w:val="28"/>
        </w:rPr>
        <w:t xml:space="preserve"> (подготовительный класс)</w:t>
      </w:r>
      <w:r w:rsidR="00BA1F03" w:rsidRPr="00070F25">
        <w:rPr>
          <w:rFonts w:ascii="Times New Roman" w:hAnsi="Times New Roman"/>
          <w:sz w:val="28"/>
          <w:szCs w:val="28"/>
        </w:rPr>
        <w:t>»</w:t>
      </w:r>
      <w:r w:rsidR="00BA1F03">
        <w:rPr>
          <w:rFonts w:ascii="Times New Roman" w:hAnsi="Times New Roman"/>
          <w:sz w:val="28"/>
          <w:szCs w:val="28"/>
        </w:rPr>
        <w:t xml:space="preserve"> разработана на основ</w:t>
      </w:r>
      <w:r>
        <w:rPr>
          <w:rFonts w:ascii="Times New Roman" w:hAnsi="Times New Roman"/>
          <w:sz w:val="28"/>
          <w:szCs w:val="28"/>
        </w:rPr>
        <w:t>е</w:t>
      </w:r>
      <w:r w:rsidRPr="00CE61AC">
        <w:rPr>
          <w:rFonts w:ascii="Times New Roman" w:eastAsia="Calibri" w:hAnsi="Times New Roman"/>
          <w:sz w:val="28"/>
          <w:szCs w:val="28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№191-01-39/06-ГИ.</w:t>
      </w:r>
    </w:p>
    <w:p w:rsidR="00867151" w:rsidRDefault="00BA1F03" w:rsidP="00CE61AC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предназначена для </w:t>
      </w:r>
      <w:r w:rsidR="00CE61AC">
        <w:rPr>
          <w:rFonts w:ascii="Times New Roman" w:hAnsi="Times New Roman"/>
          <w:sz w:val="28"/>
          <w:szCs w:val="28"/>
        </w:rPr>
        <w:t xml:space="preserve">музыкального </w:t>
      </w:r>
      <w:r>
        <w:rPr>
          <w:rFonts w:ascii="Times New Roman" w:hAnsi="Times New Roman"/>
          <w:sz w:val="28"/>
          <w:szCs w:val="28"/>
        </w:rPr>
        <w:t>подготовительн</w:t>
      </w:r>
      <w:r w:rsidR="00CE61AC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отделени</w:t>
      </w:r>
      <w:r w:rsidR="00CE61A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CE61AC">
        <w:rPr>
          <w:rFonts w:ascii="Times New Roman" w:hAnsi="Times New Roman"/>
          <w:sz w:val="28"/>
          <w:szCs w:val="28"/>
        </w:rPr>
        <w:t>ДШИ и ДМШ</w:t>
      </w:r>
      <w:r>
        <w:rPr>
          <w:rFonts w:ascii="Times New Roman" w:hAnsi="Times New Roman"/>
          <w:sz w:val="28"/>
          <w:szCs w:val="28"/>
        </w:rPr>
        <w:t xml:space="preserve">. При составлении программы учитывались  </w:t>
      </w:r>
      <w:r w:rsidRPr="00C120C5">
        <w:rPr>
          <w:rFonts w:ascii="Times New Roman" w:hAnsi="Times New Roman"/>
          <w:sz w:val="28"/>
          <w:szCs w:val="28"/>
        </w:rPr>
        <w:t>«Рекомендаци</w:t>
      </w:r>
      <w:r>
        <w:rPr>
          <w:rFonts w:ascii="Times New Roman" w:hAnsi="Times New Roman"/>
          <w:sz w:val="28"/>
          <w:szCs w:val="28"/>
        </w:rPr>
        <w:t>и</w:t>
      </w:r>
      <w:r w:rsidRPr="00C120C5">
        <w:rPr>
          <w:rFonts w:ascii="Times New Roman" w:hAnsi="Times New Roman"/>
          <w:sz w:val="28"/>
          <w:szCs w:val="28"/>
        </w:rPr>
        <w:t xml:space="preserve"> по организации образовательной и методической деятельности при реализации общеразвивающ</w:t>
      </w:r>
      <w:r w:rsidR="00CE61AC">
        <w:rPr>
          <w:rFonts w:ascii="Times New Roman" w:hAnsi="Times New Roman"/>
          <w:sz w:val="28"/>
          <w:szCs w:val="28"/>
        </w:rPr>
        <w:t>их программ в области искусств»</w:t>
      </w:r>
      <w:r>
        <w:rPr>
          <w:rFonts w:ascii="Times New Roman" w:hAnsi="Times New Roman"/>
          <w:sz w:val="28"/>
          <w:szCs w:val="28"/>
        </w:rPr>
        <w:t xml:space="preserve">. </w:t>
      </w:r>
      <w:r w:rsidR="00867151">
        <w:rPr>
          <w:rFonts w:ascii="Times New Roman" w:hAnsi="Times New Roman"/>
          <w:sz w:val="28"/>
          <w:szCs w:val="28"/>
        </w:rPr>
        <w:t>Программа основана на опыте работы с детьми старше</w:t>
      </w:r>
      <w:r w:rsidR="001B213E">
        <w:rPr>
          <w:rFonts w:ascii="Times New Roman" w:hAnsi="Times New Roman"/>
          <w:sz w:val="28"/>
          <w:szCs w:val="28"/>
        </w:rPr>
        <w:t>г</w:t>
      </w:r>
      <w:r w:rsidR="00867151">
        <w:rPr>
          <w:rFonts w:ascii="Times New Roman" w:hAnsi="Times New Roman"/>
          <w:sz w:val="28"/>
          <w:szCs w:val="28"/>
        </w:rPr>
        <w:t>о дошкольного возраста, а так же нотной и методической литературе</w:t>
      </w:r>
      <w:r w:rsidR="001B213E">
        <w:rPr>
          <w:rFonts w:ascii="Times New Roman" w:hAnsi="Times New Roman"/>
          <w:sz w:val="28"/>
          <w:szCs w:val="28"/>
        </w:rPr>
        <w:t xml:space="preserve"> : «Сказка про мишку» </w:t>
      </w:r>
      <w:r w:rsidR="001B213E" w:rsidRPr="001B213E">
        <w:rPr>
          <w:rFonts w:ascii="Times New Roman" w:hAnsi="Times New Roman"/>
          <w:sz w:val="28"/>
          <w:szCs w:val="28"/>
        </w:rPr>
        <w:t>Пособие по фортепиано  для детей 4-6 лет</w:t>
      </w:r>
      <w:r w:rsidR="002E6A4F">
        <w:rPr>
          <w:rFonts w:ascii="Times New Roman" w:hAnsi="Times New Roman"/>
          <w:sz w:val="28"/>
          <w:szCs w:val="28"/>
        </w:rPr>
        <w:t xml:space="preserve">. </w:t>
      </w:r>
      <w:r w:rsidR="001B213E" w:rsidRPr="001B213E">
        <w:rPr>
          <w:rFonts w:ascii="Times New Roman" w:hAnsi="Times New Roman"/>
          <w:sz w:val="28"/>
          <w:szCs w:val="28"/>
        </w:rPr>
        <w:t xml:space="preserve"> Автор – составитель:  преподаватель ДШИ им.</w:t>
      </w:r>
      <w:r w:rsidR="002E6A4F">
        <w:rPr>
          <w:rFonts w:ascii="Times New Roman" w:hAnsi="Times New Roman"/>
          <w:sz w:val="28"/>
          <w:szCs w:val="28"/>
        </w:rPr>
        <w:t xml:space="preserve"> </w:t>
      </w:r>
      <w:r w:rsidR="001B213E" w:rsidRPr="001B213E">
        <w:rPr>
          <w:rFonts w:ascii="Times New Roman" w:hAnsi="Times New Roman"/>
          <w:sz w:val="28"/>
          <w:szCs w:val="28"/>
        </w:rPr>
        <w:t>Е</w:t>
      </w:r>
      <w:r w:rsidR="002E6A4F">
        <w:rPr>
          <w:rFonts w:ascii="Times New Roman" w:hAnsi="Times New Roman"/>
          <w:sz w:val="28"/>
          <w:szCs w:val="28"/>
        </w:rPr>
        <w:t>.</w:t>
      </w:r>
      <w:r w:rsidR="001B213E" w:rsidRPr="001B213E">
        <w:rPr>
          <w:rFonts w:ascii="Times New Roman" w:hAnsi="Times New Roman"/>
          <w:sz w:val="28"/>
          <w:szCs w:val="28"/>
        </w:rPr>
        <w:t>А</w:t>
      </w:r>
      <w:r w:rsidR="002E6A4F">
        <w:rPr>
          <w:rFonts w:ascii="Times New Roman" w:hAnsi="Times New Roman"/>
          <w:sz w:val="28"/>
          <w:szCs w:val="28"/>
        </w:rPr>
        <w:t>. М</w:t>
      </w:r>
      <w:r w:rsidR="001B213E" w:rsidRPr="001B213E">
        <w:rPr>
          <w:rFonts w:ascii="Times New Roman" w:hAnsi="Times New Roman"/>
          <w:sz w:val="28"/>
          <w:szCs w:val="28"/>
        </w:rPr>
        <w:t>равинского  Шарова Е.Ю.</w:t>
      </w:r>
      <w:r w:rsidR="002E6A4F">
        <w:rPr>
          <w:rFonts w:ascii="Times New Roman" w:hAnsi="Times New Roman"/>
          <w:sz w:val="28"/>
          <w:szCs w:val="28"/>
        </w:rPr>
        <w:t xml:space="preserve"> </w:t>
      </w:r>
      <w:r w:rsidR="001B213E" w:rsidRPr="001B213E">
        <w:rPr>
          <w:rFonts w:ascii="Times New Roman" w:hAnsi="Times New Roman"/>
          <w:sz w:val="28"/>
          <w:szCs w:val="28"/>
        </w:rPr>
        <w:t>Санкт-Петербург 2012 год</w:t>
      </w:r>
      <w:r w:rsidR="001B213E">
        <w:rPr>
          <w:rFonts w:ascii="Times New Roman" w:hAnsi="Times New Roman"/>
          <w:sz w:val="28"/>
          <w:szCs w:val="28"/>
        </w:rPr>
        <w:t xml:space="preserve">; </w:t>
      </w:r>
      <w:r w:rsidR="00867151">
        <w:rPr>
          <w:rFonts w:ascii="Times New Roman" w:hAnsi="Times New Roman"/>
          <w:sz w:val="28"/>
          <w:szCs w:val="28"/>
        </w:rPr>
        <w:t xml:space="preserve"> С. Геталовой </w:t>
      </w:r>
      <w:r w:rsidR="001B213E">
        <w:rPr>
          <w:rFonts w:ascii="Times New Roman" w:hAnsi="Times New Roman"/>
          <w:sz w:val="28"/>
          <w:szCs w:val="28"/>
        </w:rPr>
        <w:t xml:space="preserve">, </w:t>
      </w:r>
      <w:r w:rsidR="00867151">
        <w:rPr>
          <w:rFonts w:ascii="Times New Roman" w:hAnsi="Times New Roman"/>
          <w:sz w:val="28"/>
          <w:szCs w:val="28"/>
        </w:rPr>
        <w:t>А. Артоболевской, О. Ивановой и И. Кунецовой, Е.Э. Давиденко.</w:t>
      </w:r>
    </w:p>
    <w:p w:rsidR="007A20AA" w:rsidRDefault="00BA1F03" w:rsidP="003C4EF0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F0628">
        <w:rPr>
          <w:rFonts w:ascii="Times New Roman" w:hAnsi="Times New Roman"/>
          <w:sz w:val="28"/>
          <w:szCs w:val="28"/>
        </w:rPr>
        <w:t xml:space="preserve">По утверждению психологов, восприятие детей 5-6 лет отличается произвольностью, т.е. носит активный характер. </w:t>
      </w:r>
      <w:r w:rsidR="007A20AA" w:rsidRPr="007A20AA">
        <w:rPr>
          <w:rFonts w:ascii="Times New Roman" w:hAnsi="Times New Roman"/>
          <w:sz w:val="28"/>
          <w:szCs w:val="28"/>
        </w:rPr>
        <w:t>В последние годы все большее число педагогов обращают внимание на проблему обучения детей дошкольного возраста. Раннее обучение игре на фортепиано имеет ряд значительных преимуществ: у маленьких детей пластичные мышцы, навыки координации движений легко формируются и закрепляются, так как еще неокончательно сформирована костно-мышечная система</w:t>
      </w:r>
      <w:r w:rsidR="000E5291">
        <w:rPr>
          <w:rFonts w:ascii="Times New Roman" w:hAnsi="Times New Roman"/>
          <w:sz w:val="28"/>
          <w:szCs w:val="28"/>
        </w:rPr>
        <w:t>.</w:t>
      </w:r>
    </w:p>
    <w:p w:rsidR="00BA1F03" w:rsidRDefault="00BA1F03" w:rsidP="003C4EF0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F0628">
        <w:rPr>
          <w:rFonts w:ascii="Times New Roman" w:hAnsi="Times New Roman"/>
          <w:sz w:val="28"/>
          <w:szCs w:val="28"/>
        </w:rPr>
        <w:t>То же касается и других п</w:t>
      </w:r>
      <w:r>
        <w:rPr>
          <w:rFonts w:ascii="Times New Roman" w:hAnsi="Times New Roman"/>
          <w:sz w:val="28"/>
          <w:szCs w:val="28"/>
        </w:rPr>
        <w:t>сихических процессов, таких как</w:t>
      </w:r>
      <w:r w:rsidRPr="000F0628">
        <w:rPr>
          <w:rFonts w:ascii="Times New Roman" w:hAnsi="Times New Roman"/>
          <w:sz w:val="28"/>
          <w:szCs w:val="28"/>
        </w:rPr>
        <w:t>, память, внимание и воображение. Поэтому так важно именно в этом возрасте интенсивно развивать данные сферы. А накопление музыкального опыта стимулирует развитие памяти, мышления, речи, мелкой моторики, а это в свою очередь помогает овладению элементами музыкальной грамоты и навыками игры на инструменте и являются психологической основой музыкального творчества.</w:t>
      </w:r>
      <w:r w:rsidR="000E5291" w:rsidRPr="000E5291">
        <w:t xml:space="preserve"> </w:t>
      </w:r>
      <w:r w:rsidR="000E5291" w:rsidRPr="000E5291">
        <w:rPr>
          <w:rFonts w:ascii="Times New Roman" w:hAnsi="Times New Roman"/>
          <w:sz w:val="28"/>
          <w:szCs w:val="28"/>
        </w:rPr>
        <w:t>Приобщение к музыке с ранних лет позволяет своевременно обнаружить слабые стороны развития ученика, сделать процесс обучения нефорсированным, постепенным и спокойным</w:t>
      </w:r>
      <w:r w:rsidR="000E5291">
        <w:rPr>
          <w:rFonts w:ascii="Times New Roman" w:hAnsi="Times New Roman"/>
          <w:sz w:val="28"/>
          <w:szCs w:val="28"/>
        </w:rPr>
        <w:t>.</w:t>
      </w:r>
    </w:p>
    <w:p w:rsidR="00BA1F03" w:rsidRDefault="00BA1F03" w:rsidP="003C4EF0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62230">
        <w:rPr>
          <w:rFonts w:ascii="Times New Roman" w:hAnsi="Times New Roman"/>
          <w:sz w:val="28"/>
          <w:szCs w:val="28"/>
        </w:rPr>
        <w:t xml:space="preserve"> Сочетание зрительных ощущений с тактильно-двигательными имеет особое значение для познания свойств и качеств предмета и для освоения самого способа его познания.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2230">
        <w:rPr>
          <w:rFonts w:ascii="Times New Roman" w:hAnsi="Times New Roman"/>
          <w:sz w:val="28"/>
          <w:szCs w:val="28"/>
        </w:rPr>
        <w:t xml:space="preserve">Именно по этой причине для развития ребенка в этом возрасте важны такие виды деятельности, как рисование, лепка, </w:t>
      </w:r>
      <w:r w:rsidRPr="00462230">
        <w:rPr>
          <w:rFonts w:ascii="Times New Roman" w:hAnsi="Times New Roman"/>
          <w:sz w:val="28"/>
          <w:szCs w:val="28"/>
        </w:rPr>
        <w:lastRenderedPageBreak/>
        <w:t xml:space="preserve">танцы, дидактические игры и начальное обучение игры на </w:t>
      </w:r>
      <w:r>
        <w:rPr>
          <w:rFonts w:ascii="Times New Roman" w:hAnsi="Times New Roman"/>
          <w:sz w:val="28"/>
          <w:szCs w:val="28"/>
        </w:rPr>
        <w:t xml:space="preserve">музыкальном инструменте, в частности, на </w:t>
      </w:r>
      <w:r w:rsidRPr="00462230">
        <w:rPr>
          <w:rFonts w:ascii="Times New Roman" w:hAnsi="Times New Roman"/>
          <w:sz w:val="28"/>
          <w:szCs w:val="28"/>
        </w:rPr>
        <w:t>фортепиано.</w:t>
      </w:r>
    </w:p>
    <w:p w:rsidR="00BA1F03" w:rsidRDefault="00BA1F03" w:rsidP="003C4EF0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Дошкольный возраст –</w:t>
      </w:r>
      <w:r w:rsidRPr="000F0628">
        <w:rPr>
          <w:rFonts w:ascii="Times New Roman" w:hAnsi="Times New Roman"/>
          <w:sz w:val="28"/>
          <w:szCs w:val="28"/>
        </w:rPr>
        <w:t xml:space="preserve"> это тот самый благоприятный период в жизни человека, в котором происходит накопление определённого</w:t>
      </w:r>
      <w:r>
        <w:rPr>
          <w:rFonts w:ascii="Times New Roman" w:hAnsi="Times New Roman"/>
          <w:sz w:val="28"/>
          <w:szCs w:val="28"/>
        </w:rPr>
        <w:t xml:space="preserve"> опыта</w:t>
      </w:r>
      <w:r w:rsidRPr="000F0628">
        <w:rPr>
          <w:rFonts w:ascii="Times New Roman" w:hAnsi="Times New Roman"/>
          <w:sz w:val="28"/>
          <w:szCs w:val="28"/>
        </w:rPr>
        <w:t>. Подобно освоению родного языка, ребёнок в этот период может интенсивно воспринимать и усваивать интонационный склад музыкальных произведений. Именно в этом возрасте у детей формируются эталоны красоты, воспитываются чувства, накапливается опыт деятельности, от которого во многом зависит их последующее музыкальное и общее развитие.</w:t>
      </w:r>
    </w:p>
    <w:p w:rsidR="00BA1F03" w:rsidRDefault="00BA1F03" w:rsidP="003C4EF0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направлена на музыкально-эстетическое воспитание дошкольников, развитие музыкальных способностей и мелкой моторики, освоение начальных навыков игры на фортепиано. Данная программа позволяет подготовиться к поступлению в 1 класс музыкальной школы и к освоению Дополнительной общеобразовательной</w:t>
      </w:r>
      <w:r w:rsidRPr="00AC67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предпрофессиональной программы «Фортепиано».</w:t>
      </w:r>
    </w:p>
    <w:p w:rsidR="00BA1F03" w:rsidRDefault="00BA1F03" w:rsidP="003C4EF0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поступлении в подготовительную группу проводятся тестовые задания по диагностике музыкальных данных с целью коррекции или развития имеющихся данных в процессе обучения. </w:t>
      </w:r>
    </w:p>
    <w:p w:rsidR="00BA1F03" w:rsidRDefault="00BA1F03" w:rsidP="003C4EF0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70ED5">
        <w:rPr>
          <w:rFonts w:ascii="Times New Roman" w:hAnsi="Times New Roman"/>
          <w:sz w:val="28"/>
          <w:szCs w:val="28"/>
        </w:rPr>
        <w:t xml:space="preserve">Учащиеся, успешно закончившие </w:t>
      </w:r>
      <w:r>
        <w:rPr>
          <w:rFonts w:ascii="Times New Roman" w:hAnsi="Times New Roman"/>
          <w:sz w:val="28"/>
          <w:szCs w:val="28"/>
        </w:rPr>
        <w:t>подготовительный курс</w:t>
      </w:r>
      <w:r w:rsidRPr="00D70ED5">
        <w:rPr>
          <w:rFonts w:ascii="Times New Roman" w:hAnsi="Times New Roman"/>
          <w:sz w:val="28"/>
          <w:szCs w:val="28"/>
        </w:rPr>
        <w:t>, принимаются в 1 класс музыкальной школы без экзаменов.</w:t>
      </w:r>
    </w:p>
    <w:p w:rsidR="002E6A4F" w:rsidRPr="00462230" w:rsidRDefault="002E6A4F" w:rsidP="003C4EF0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BA1F03" w:rsidRPr="00753F1D" w:rsidRDefault="00BA1F03" w:rsidP="000E1CBF">
      <w:pPr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753F1D">
        <w:rPr>
          <w:rFonts w:ascii="Times New Roman" w:hAnsi="Times New Roman"/>
          <w:b/>
          <w:sz w:val="28"/>
          <w:szCs w:val="28"/>
        </w:rPr>
        <w:t>Срок реализации учебного предмета</w:t>
      </w:r>
    </w:p>
    <w:p w:rsidR="00BA1F03" w:rsidRDefault="00BA1F03" w:rsidP="00E273A0">
      <w:pPr>
        <w:pStyle w:val="11"/>
        <w:tabs>
          <w:tab w:val="left" w:pos="1695"/>
        </w:tabs>
        <w:ind w:left="0" w:firstLine="851"/>
        <w:rPr>
          <w:rFonts w:ascii="Times New Roman" w:hAnsi="Times New Roman"/>
          <w:sz w:val="28"/>
          <w:szCs w:val="28"/>
        </w:rPr>
      </w:pPr>
      <w:r w:rsidRPr="00D70ED5">
        <w:rPr>
          <w:rFonts w:ascii="Times New Roman" w:hAnsi="Times New Roman"/>
          <w:sz w:val="28"/>
          <w:szCs w:val="28"/>
        </w:rPr>
        <w:t>Срок обучен</w:t>
      </w:r>
      <w:r>
        <w:rPr>
          <w:rFonts w:ascii="Times New Roman" w:hAnsi="Times New Roman"/>
          <w:sz w:val="28"/>
          <w:szCs w:val="28"/>
        </w:rPr>
        <w:t>ия в подготовительной  группе –</w:t>
      </w:r>
      <w:r w:rsidRPr="00D70ED5">
        <w:rPr>
          <w:rFonts w:ascii="Times New Roman" w:hAnsi="Times New Roman"/>
          <w:sz w:val="28"/>
          <w:szCs w:val="28"/>
        </w:rPr>
        <w:t xml:space="preserve"> для детей</w:t>
      </w:r>
      <w:r>
        <w:rPr>
          <w:rFonts w:ascii="Times New Roman" w:hAnsi="Times New Roman"/>
          <w:sz w:val="28"/>
          <w:szCs w:val="28"/>
        </w:rPr>
        <w:t>,</w:t>
      </w:r>
      <w:r w:rsidRPr="00D70ED5">
        <w:rPr>
          <w:rFonts w:ascii="Times New Roman" w:hAnsi="Times New Roman"/>
          <w:sz w:val="28"/>
          <w:szCs w:val="28"/>
        </w:rPr>
        <w:t xml:space="preserve"> поступивших в 5 лет </w:t>
      </w:r>
      <w:r>
        <w:rPr>
          <w:rFonts w:ascii="Times New Roman" w:hAnsi="Times New Roman"/>
          <w:sz w:val="28"/>
          <w:szCs w:val="28"/>
        </w:rPr>
        <w:t>–</w:t>
      </w:r>
      <w:r w:rsidRPr="00D70ED5">
        <w:rPr>
          <w:rFonts w:ascii="Times New Roman" w:hAnsi="Times New Roman"/>
          <w:sz w:val="28"/>
          <w:szCs w:val="28"/>
        </w:rPr>
        <w:t xml:space="preserve"> 2 года</w:t>
      </w:r>
      <w:r>
        <w:rPr>
          <w:rFonts w:ascii="Times New Roman" w:hAnsi="Times New Roman"/>
          <w:sz w:val="28"/>
          <w:szCs w:val="28"/>
        </w:rPr>
        <w:t>.</w:t>
      </w:r>
      <w:r w:rsidRPr="00D70ED5">
        <w:rPr>
          <w:rFonts w:ascii="Times New Roman" w:hAnsi="Times New Roman"/>
          <w:sz w:val="28"/>
          <w:szCs w:val="28"/>
        </w:rPr>
        <w:t xml:space="preserve"> Для детей, поступивших в 6 лет </w:t>
      </w:r>
      <w:r>
        <w:rPr>
          <w:rFonts w:ascii="Times New Roman" w:hAnsi="Times New Roman"/>
          <w:sz w:val="28"/>
          <w:szCs w:val="28"/>
        </w:rPr>
        <w:t>–</w:t>
      </w:r>
      <w:r w:rsidRPr="00D70ED5">
        <w:rPr>
          <w:rFonts w:ascii="Times New Roman" w:hAnsi="Times New Roman"/>
          <w:sz w:val="28"/>
          <w:szCs w:val="28"/>
        </w:rPr>
        <w:t xml:space="preserve"> 1 год.</w:t>
      </w:r>
    </w:p>
    <w:p w:rsidR="002E6A4F" w:rsidRPr="00462230" w:rsidRDefault="002E6A4F" w:rsidP="00E273A0">
      <w:pPr>
        <w:pStyle w:val="11"/>
        <w:tabs>
          <w:tab w:val="left" w:pos="1695"/>
        </w:tabs>
        <w:ind w:left="0" w:firstLine="851"/>
        <w:rPr>
          <w:rFonts w:ascii="Times New Roman" w:hAnsi="Times New Roman"/>
          <w:sz w:val="28"/>
          <w:szCs w:val="28"/>
        </w:rPr>
      </w:pPr>
    </w:p>
    <w:p w:rsidR="00BA1F03" w:rsidRDefault="00BA1F03" w:rsidP="00753F1D">
      <w:pPr>
        <w:numPr>
          <w:ilvl w:val="0"/>
          <w:numId w:val="14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753F1D">
        <w:rPr>
          <w:rFonts w:ascii="Times New Roman" w:hAnsi="Times New Roman"/>
          <w:b/>
          <w:sz w:val="28"/>
          <w:szCs w:val="28"/>
        </w:rPr>
        <w:t>Объем учебного времени, предусмотренный учебным планом образовательной организации на реализацию учебного предмета</w:t>
      </w:r>
      <w:r w:rsidR="002E6A4F">
        <w:rPr>
          <w:rFonts w:ascii="Times New Roman" w:hAnsi="Times New Roman"/>
          <w:b/>
          <w:sz w:val="28"/>
          <w:szCs w:val="28"/>
        </w:rPr>
        <w:t>.</w:t>
      </w:r>
    </w:p>
    <w:p w:rsidR="002E6A4F" w:rsidRPr="00753F1D" w:rsidRDefault="002E6A4F" w:rsidP="002E6A4F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BA1F03" w:rsidRDefault="00BA1F03" w:rsidP="00E273A0">
      <w:pPr>
        <w:pStyle w:val="11"/>
        <w:tabs>
          <w:tab w:val="left" w:pos="1695"/>
        </w:tabs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2-х летнем сроке обучения составляет</w:t>
      </w:r>
      <w:r w:rsidR="002E6A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33</w:t>
      </w:r>
      <w:r w:rsidR="003820E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часов. Из них – 13</w:t>
      </w:r>
      <w:r w:rsidR="003820E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часа – аудиторные занятия, 198– самостоятельная работа. </w:t>
      </w:r>
    </w:p>
    <w:p w:rsidR="00BA1F03" w:rsidRDefault="00BA1F03" w:rsidP="00E273A0">
      <w:pPr>
        <w:pStyle w:val="11"/>
        <w:tabs>
          <w:tab w:val="left" w:pos="1695"/>
        </w:tabs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обучении сроком 1 год – 16</w:t>
      </w:r>
      <w:r w:rsidR="003820E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часов. Из них 6</w:t>
      </w:r>
      <w:r w:rsidR="003820E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часов – аудиторные занятия, 99 – самостоятельная работа.</w:t>
      </w:r>
    </w:p>
    <w:p w:rsidR="00BA1F03" w:rsidRDefault="00BA1F03" w:rsidP="00E273A0">
      <w:pPr>
        <w:pStyle w:val="11"/>
        <w:tabs>
          <w:tab w:val="left" w:pos="1695"/>
        </w:tabs>
        <w:ind w:left="0" w:firstLine="851"/>
        <w:rPr>
          <w:rFonts w:ascii="Times New Roman" w:hAnsi="Times New Roman"/>
          <w:sz w:val="28"/>
          <w:szCs w:val="28"/>
        </w:rPr>
      </w:pPr>
      <w:r w:rsidRPr="00D70ED5">
        <w:rPr>
          <w:rFonts w:ascii="Times New Roman" w:hAnsi="Times New Roman"/>
          <w:sz w:val="28"/>
          <w:szCs w:val="28"/>
        </w:rPr>
        <w:t>Продолжительность  урока – один академический час (</w:t>
      </w:r>
      <w:r w:rsidR="00701797">
        <w:rPr>
          <w:rFonts w:ascii="Times New Roman" w:hAnsi="Times New Roman"/>
          <w:sz w:val="28"/>
          <w:szCs w:val="28"/>
        </w:rPr>
        <w:t>40</w:t>
      </w:r>
      <w:r w:rsidRPr="00D70ED5">
        <w:rPr>
          <w:rFonts w:ascii="Times New Roman" w:hAnsi="Times New Roman"/>
          <w:sz w:val="28"/>
          <w:szCs w:val="28"/>
        </w:rPr>
        <w:t xml:space="preserve"> минут).</w:t>
      </w:r>
      <w:r>
        <w:rPr>
          <w:rFonts w:ascii="Times New Roman" w:hAnsi="Times New Roman"/>
          <w:sz w:val="28"/>
          <w:szCs w:val="28"/>
        </w:rPr>
        <w:t xml:space="preserve"> Недельная нагрузка:</w:t>
      </w:r>
    </w:p>
    <w:p w:rsidR="00BA1F03" w:rsidRDefault="00BA1F03" w:rsidP="00E273A0">
      <w:pPr>
        <w:pStyle w:val="11"/>
        <w:tabs>
          <w:tab w:val="left" w:pos="1695"/>
        </w:tabs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Аудиторные занятия – 2 часа в неделю. </w:t>
      </w:r>
    </w:p>
    <w:p w:rsidR="00BA1F03" w:rsidRDefault="00BA1F03" w:rsidP="00E273A0">
      <w:pPr>
        <w:pStyle w:val="11"/>
        <w:tabs>
          <w:tab w:val="left" w:pos="1695"/>
        </w:tabs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– 3 часа в неделю.</w:t>
      </w:r>
    </w:p>
    <w:p w:rsidR="00BA1F03" w:rsidRPr="00462230" w:rsidRDefault="00BA1F03" w:rsidP="00E273A0">
      <w:pPr>
        <w:pStyle w:val="11"/>
        <w:tabs>
          <w:tab w:val="left" w:pos="1695"/>
        </w:tabs>
        <w:ind w:left="0" w:firstLine="851"/>
        <w:rPr>
          <w:rFonts w:ascii="Times New Roman" w:hAnsi="Times New Roman"/>
          <w:sz w:val="28"/>
          <w:szCs w:val="28"/>
        </w:rPr>
      </w:pPr>
      <w:r w:rsidRPr="00D70ED5">
        <w:rPr>
          <w:rFonts w:ascii="Times New Roman" w:hAnsi="Times New Roman"/>
          <w:sz w:val="28"/>
          <w:szCs w:val="28"/>
        </w:rPr>
        <w:t>По окончанию  каждой  учебной четверти предусмотрены  каникулы, в соответствии с графиком  работы  учреждения.</w:t>
      </w:r>
    </w:p>
    <w:p w:rsidR="00BA1F03" w:rsidRPr="00753F1D" w:rsidRDefault="00BA1F03" w:rsidP="000E1CBF">
      <w:pPr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753F1D">
        <w:rPr>
          <w:rFonts w:ascii="Times New Roman" w:hAnsi="Times New Roman"/>
          <w:b/>
          <w:sz w:val="28"/>
          <w:szCs w:val="28"/>
        </w:rPr>
        <w:lastRenderedPageBreak/>
        <w:t>Форма проведения учебных аудиторных занятий</w:t>
      </w:r>
    </w:p>
    <w:p w:rsidR="00BA1F03" w:rsidRPr="00462230" w:rsidRDefault="00BA1F03" w:rsidP="00E273A0">
      <w:pPr>
        <w:pStyle w:val="11"/>
        <w:tabs>
          <w:tab w:val="left" w:pos="1695"/>
        </w:tabs>
        <w:ind w:left="0" w:firstLine="851"/>
        <w:rPr>
          <w:rFonts w:ascii="Times New Roman" w:hAnsi="Times New Roman"/>
          <w:sz w:val="28"/>
          <w:szCs w:val="28"/>
        </w:rPr>
      </w:pPr>
      <w:r w:rsidRPr="00462230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анятия проводятся индивидуально.</w:t>
      </w:r>
    </w:p>
    <w:p w:rsidR="00BA1F03" w:rsidRPr="00753F1D" w:rsidRDefault="00BA1F03" w:rsidP="000E1CBF">
      <w:pPr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753F1D">
        <w:rPr>
          <w:rFonts w:ascii="Times New Roman" w:hAnsi="Times New Roman"/>
          <w:b/>
          <w:sz w:val="28"/>
          <w:szCs w:val="28"/>
        </w:rPr>
        <w:t>Цели и задачи учебного предмета</w:t>
      </w:r>
    </w:p>
    <w:p w:rsidR="00BA1F03" w:rsidRDefault="00BA1F03" w:rsidP="00ED4C65">
      <w:pPr>
        <w:pStyle w:val="11"/>
        <w:tabs>
          <w:tab w:val="left" w:pos="1695"/>
        </w:tabs>
        <w:ind w:left="0" w:firstLine="851"/>
        <w:rPr>
          <w:rFonts w:ascii="Times New Roman" w:hAnsi="Times New Roman"/>
          <w:sz w:val="28"/>
          <w:szCs w:val="28"/>
        </w:rPr>
      </w:pPr>
      <w:r w:rsidRPr="00753F1D">
        <w:rPr>
          <w:rFonts w:ascii="Times New Roman" w:hAnsi="Times New Roman"/>
          <w:b/>
          <w:sz w:val="28"/>
          <w:szCs w:val="28"/>
        </w:rPr>
        <w:t>Цель:</w:t>
      </w:r>
      <w:r w:rsidR="00753F1D">
        <w:rPr>
          <w:rFonts w:ascii="Times New Roman" w:hAnsi="Times New Roman"/>
          <w:b/>
          <w:sz w:val="28"/>
          <w:szCs w:val="28"/>
        </w:rPr>
        <w:t xml:space="preserve"> </w:t>
      </w:r>
      <w:r w:rsidRPr="00462230">
        <w:rPr>
          <w:rFonts w:ascii="Times New Roman" w:hAnsi="Times New Roman"/>
          <w:sz w:val="28"/>
          <w:szCs w:val="28"/>
        </w:rPr>
        <w:t>Музыкально-эстетическое развитие детей дошкольного возраста, вовлечение их в сферу музыки путем постепенного знакомства с музыкальн</w:t>
      </w:r>
      <w:r>
        <w:rPr>
          <w:rFonts w:ascii="Times New Roman" w:hAnsi="Times New Roman"/>
          <w:sz w:val="28"/>
          <w:szCs w:val="28"/>
        </w:rPr>
        <w:t>ой деятельностью</w:t>
      </w:r>
      <w:r w:rsidRPr="00462230">
        <w:rPr>
          <w:rFonts w:ascii="Times New Roman" w:hAnsi="Times New Roman"/>
          <w:sz w:val="28"/>
          <w:szCs w:val="28"/>
        </w:rPr>
        <w:t>.</w:t>
      </w:r>
    </w:p>
    <w:p w:rsidR="00BA1F03" w:rsidRPr="00462230" w:rsidRDefault="00BA1F03" w:rsidP="00ED4C65">
      <w:pPr>
        <w:pStyle w:val="11"/>
        <w:tabs>
          <w:tab w:val="left" w:pos="1695"/>
        </w:tabs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дошкольников к освоению дополнительной обще</w:t>
      </w:r>
      <w:r w:rsidR="002E6A4F">
        <w:rPr>
          <w:rFonts w:ascii="Times New Roman" w:hAnsi="Times New Roman"/>
          <w:sz w:val="28"/>
          <w:szCs w:val="28"/>
        </w:rPr>
        <w:t xml:space="preserve">развивающей </w:t>
      </w:r>
      <w:r>
        <w:rPr>
          <w:rFonts w:ascii="Times New Roman" w:hAnsi="Times New Roman"/>
          <w:sz w:val="28"/>
          <w:szCs w:val="28"/>
        </w:rPr>
        <w:t xml:space="preserve"> программы «Фортепиано».</w:t>
      </w:r>
    </w:p>
    <w:p w:rsidR="00BA1F03" w:rsidRPr="00753F1D" w:rsidRDefault="00BA1F03" w:rsidP="00ED4C65">
      <w:pPr>
        <w:pStyle w:val="11"/>
        <w:tabs>
          <w:tab w:val="left" w:pos="1695"/>
        </w:tabs>
        <w:ind w:left="0" w:firstLine="851"/>
        <w:rPr>
          <w:rFonts w:ascii="Times New Roman" w:hAnsi="Times New Roman"/>
          <w:b/>
          <w:sz w:val="28"/>
          <w:szCs w:val="28"/>
        </w:rPr>
      </w:pPr>
      <w:r w:rsidRPr="00753F1D">
        <w:rPr>
          <w:rFonts w:ascii="Times New Roman" w:hAnsi="Times New Roman"/>
          <w:b/>
          <w:sz w:val="28"/>
          <w:szCs w:val="28"/>
        </w:rPr>
        <w:t>Задачи:</w:t>
      </w:r>
    </w:p>
    <w:p w:rsidR="00BA1F03" w:rsidRPr="00462230" w:rsidRDefault="00753F1D" w:rsidP="00753F1D">
      <w:pPr>
        <w:pStyle w:val="11"/>
        <w:tabs>
          <w:tab w:val="left" w:pos="1695"/>
        </w:tabs>
        <w:ind w:left="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A1F03">
        <w:rPr>
          <w:rFonts w:ascii="Times New Roman" w:hAnsi="Times New Roman"/>
          <w:sz w:val="28"/>
          <w:szCs w:val="28"/>
        </w:rPr>
        <w:t>формирование начальных навыков восприятия музыки на доступных по возрасту образцах музыкального искусства;</w:t>
      </w:r>
    </w:p>
    <w:p w:rsidR="00BA1F03" w:rsidRDefault="00753F1D" w:rsidP="00753F1D">
      <w:pPr>
        <w:pStyle w:val="11"/>
        <w:tabs>
          <w:tab w:val="left" w:pos="1695"/>
        </w:tabs>
        <w:ind w:left="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A1F03">
        <w:rPr>
          <w:rFonts w:ascii="Times New Roman" w:hAnsi="Times New Roman"/>
          <w:sz w:val="28"/>
          <w:szCs w:val="28"/>
        </w:rPr>
        <w:t>формирование начальных</w:t>
      </w:r>
      <w:r w:rsidR="00BA1F03" w:rsidRPr="00462230">
        <w:rPr>
          <w:rFonts w:ascii="Times New Roman" w:hAnsi="Times New Roman"/>
          <w:sz w:val="28"/>
          <w:szCs w:val="28"/>
        </w:rPr>
        <w:t xml:space="preserve"> навык</w:t>
      </w:r>
      <w:r w:rsidR="00BA1F03">
        <w:rPr>
          <w:rFonts w:ascii="Times New Roman" w:hAnsi="Times New Roman"/>
          <w:sz w:val="28"/>
          <w:szCs w:val="28"/>
        </w:rPr>
        <w:t>ов</w:t>
      </w:r>
      <w:r w:rsidR="00BA1F03" w:rsidRPr="00462230">
        <w:rPr>
          <w:rFonts w:ascii="Times New Roman" w:hAnsi="Times New Roman"/>
          <w:sz w:val="28"/>
          <w:szCs w:val="28"/>
        </w:rPr>
        <w:t xml:space="preserve"> игры на фортепиано в доступной, художественно-увлекательной форме</w:t>
      </w:r>
      <w:r w:rsidR="00BA1F03">
        <w:rPr>
          <w:rFonts w:ascii="Times New Roman" w:hAnsi="Times New Roman"/>
          <w:sz w:val="28"/>
          <w:szCs w:val="28"/>
        </w:rPr>
        <w:t>;</w:t>
      </w:r>
    </w:p>
    <w:p w:rsidR="00BA1F03" w:rsidRPr="004068AA" w:rsidRDefault="00753F1D" w:rsidP="00753F1D">
      <w:pPr>
        <w:pStyle w:val="11"/>
        <w:tabs>
          <w:tab w:val="left" w:pos="1695"/>
        </w:tabs>
        <w:ind w:left="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A1F03" w:rsidRPr="004068AA">
        <w:rPr>
          <w:rFonts w:ascii="Times New Roman" w:hAnsi="Times New Roman"/>
          <w:sz w:val="28"/>
          <w:szCs w:val="28"/>
        </w:rPr>
        <w:t>развитие интереса к классической музыке и музыкальному творчеству;</w:t>
      </w:r>
    </w:p>
    <w:p w:rsidR="00BA1F03" w:rsidRPr="004068AA" w:rsidRDefault="00753F1D" w:rsidP="00753F1D">
      <w:pPr>
        <w:pStyle w:val="11"/>
        <w:tabs>
          <w:tab w:val="left" w:pos="1695"/>
        </w:tabs>
        <w:ind w:left="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A1F03" w:rsidRPr="004068AA">
        <w:rPr>
          <w:rFonts w:ascii="Times New Roman" w:hAnsi="Times New Roman"/>
          <w:sz w:val="28"/>
          <w:szCs w:val="28"/>
        </w:rPr>
        <w:t>развитие музыкальных способностей: слуха, ритма, памяти, музыкальности и артистизма;</w:t>
      </w:r>
    </w:p>
    <w:p w:rsidR="00BA1F03" w:rsidRPr="004068AA" w:rsidRDefault="00753F1D" w:rsidP="00753F1D">
      <w:pPr>
        <w:pStyle w:val="11"/>
        <w:tabs>
          <w:tab w:val="left" w:pos="1695"/>
        </w:tabs>
        <w:ind w:left="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A1F03" w:rsidRPr="004068AA">
        <w:rPr>
          <w:rFonts w:ascii="Times New Roman" w:hAnsi="Times New Roman"/>
          <w:sz w:val="28"/>
          <w:szCs w:val="28"/>
        </w:rPr>
        <w:t>освоение учащимися музыкальной грамоты, необходимой для владения инструментом в пределах программы учебного предмета;</w:t>
      </w:r>
    </w:p>
    <w:p w:rsidR="00BA1F03" w:rsidRPr="00753F1D" w:rsidRDefault="00BA1F03" w:rsidP="000E1CBF">
      <w:pPr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753F1D">
        <w:rPr>
          <w:rFonts w:ascii="Times New Roman" w:hAnsi="Times New Roman"/>
          <w:b/>
          <w:sz w:val="28"/>
          <w:szCs w:val="28"/>
        </w:rPr>
        <w:t>Структура программы учебного предмета</w:t>
      </w:r>
    </w:p>
    <w:p w:rsidR="00BA1F03" w:rsidRPr="004068AA" w:rsidRDefault="00BA1F03" w:rsidP="004068AA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068AA">
        <w:rPr>
          <w:rFonts w:ascii="Times New Roman" w:hAnsi="Times New Roman"/>
          <w:sz w:val="28"/>
          <w:szCs w:val="28"/>
        </w:rPr>
        <w:t>Программа содержит следующие разделы:</w:t>
      </w:r>
    </w:p>
    <w:p w:rsidR="00BA1F03" w:rsidRPr="004068AA" w:rsidRDefault="00BA1F03" w:rsidP="00ED4C65">
      <w:pPr>
        <w:pStyle w:val="11"/>
        <w:tabs>
          <w:tab w:val="left" w:pos="1695"/>
        </w:tabs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4068AA">
        <w:rPr>
          <w:rFonts w:ascii="Times New Roman" w:hAnsi="Times New Roman"/>
          <w:sz w:val="28"/>
          <w:szCs w:val="28"/>
        </w:rPr>
        <w:t>- сведения о затратах учебного времени, предусмотренного на освоение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68AA">
        <w:rPr>
          <w:rFonts w:ascii="Times New Roman" w:hAnsi="Times New Roman"/>
          <w:sz w:val="28"/>
          <w:szCs w:val="28"/>
        </w:rPr>
        <w:t>учебного предмета;</w:t>
      </w:r>
    </w:p>
    <w:p w:rsidR="00BA1F03" w:rsidRPr="004068AA" w:rsidRDefault="00BA1F03" w:rsidP="00ED4C65">
      <w:pPr>
        <w:pStyle w:val="11"/>
        <w:tabs>
          <w:tab w:val="left" w:pos="1695"/>
        </w:tabs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4068AA">
        <w:rPr>
          <w:rFonts w:ascii="Times New Roman" w:hAnsi="Times New Roman"/>
          <w:sz w:val="28"/>
          <w:szCs w:val="28"/>
        </w:rPr>
        <w:t xml:space="preserve">- распределение учебного материала по </w:t>
      </w:r>
      <w:r>
        <w:rPr>
          <w:rFonts w:ascii="Times New Roman" w:hAnsi="Times New Roman"/>
          <w:sz w:val="28"/>
          <w:szCs w:val="28"/>
        </w:rPr>
        <w:t>этапам</w:t>
      </w:r>
      <w:r w:rsidRPr="004068AA">
        <w:rPr>
          <w:rFonts w:ascii="Times New Roman" w:hAnsi="Times New Roman"/>
          <w:sz w:val="28"/>
          <w:szCs w:val="28"/>
        </w:rPr>
        <w:t xml:space="preserve"> обучения;</w:t>
      </w:r>
    </w:p>
    <w:p w:rsidR="00BA1F03" w:rsidRPr="004068AA" w:rsidRDefault="00BA1F03" w:rsidP="00ED4C65">
      <w:pPr>
        <w:pStyle w:val="11"/>
        <w:tabs>
          <w:tab w:val="left" w:pos="1695"/>
        </w:tabs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4068AA">
        <w:rPr>
          <w:rFonts w:ascii="Times New Roman" w:hAnsi="Times New Roman"/>
          <w:sz w:val="28"/>
          <w:szCs w:val="28"/>
        </w:rPr>
        <w:t>- описание дидактических единиц учебного предмета;</w:t>
      </w:r>
    </w:p>
    <w:p w:rsidR="00BA1F03" w:rsidRPr="004068AA" w:rsidRDefault="00BA1F03" w:rsidP="00ED4C65">
      <w:pPr>
        <w:pStyle w:val="11"/>
        <w:tabs>
          <w:tab w:val="left" w:pos="1695"/>
        </w:tabs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4068AA">
        <w:rPr>
          <w:rFonts w:ascii="Times New Roman" w:hAnsi="Times New Roman"/>
          <w:sz w:val="28"/>
          <w:szCs w:val="28"/>
        </w:rPr>
        <w:t>- требования к уровню подготовки обучающихся;</w:t>
      </w:r>
    </w:p>
    <w:p w:rsidR="00BA1F03" w:rsidRPr="004068AA" w:rsidRDefault="00BA1F03" w:rsidP="00ED4C65">
      <w:pPr>
        <w:pStyle w:val="11"/>
        <w:tabs>
          <w:tab w:val="left" w:pos="1695"/>
        </w:tabs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4068AA">
        <w:rPr>
          <w:rFonts w:ascii="Times New Roman" w:hAnsi="Times New Roman"/>
          <w:sz w:val="28"/>
          <w:szCs w:val="28"/>
        </w:rPr>
        <w:t>- формы и методы контроля, система оценок;</w:t>
      </w:r>
    </w:p>
    <w:p w:rsidR="00BA1F03" w:rsidRPr="004068AA" w:rsidRDefault="00BA1F03" w:rsidP="00ED4C65">
      <w:pPr>
        <w:pStyle w:val="11"/>
        <w:tabs>
          <w:tab w:val="left" w:pos="1695"/>
        </w:tabs>
        <w:ind w:left="-567" w:firstLine="851"/>
        <w:jc w:val="both"/>
        <w:rPr>
          <w:rFonts w:ascii="Times New Roman" w:hAnsi="Times New Roman"/>
          <w:sz w:val="28"/>
          <w:szCs w:val="28"/>
        </w:rPr>
      </w:pPr>
      <w:r w:rsidRPr="004068AA">
        <w:rPr>
          <w:rFonts w:ascii="Times New Roman" w:hAnsi="Times New Roman"/>
          <w:sz w:val="28"/>
          <w:szCs w:val="28"/>
        </w:rPr>
        <w:t>- методическое обеспечение учебного процесса.</w:t>
      </w:r>
    </w:p>
    <w:p w:rsidR="00BA1F03" w:rsidRPr="004068AA" w:rsidRDefault="00BA1F03" w:rsidP="004068AA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068AA">
        <w:rPr>
          <w:rFonts w:ascii="Times New Roman" w:hAnsi="Times New Roman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BA1F03" w:rsidRPr="00753F1D" w:rsidRDefault="00BA1F03" w:rsidP="000E1CBF">
      <w:pPr>
        <w:numPr>
          <w:ilvl w:val="0"/>
          <w:numId w:val="14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753F1D">
        <w:rPr>
          <w:rFonts w:ascii="Times New Roman" w:hAnsi="Times New Roman"/>
          <w:b/>
          <w:sz w:val="28"/>
          <w:szCs w:val="28"/>
        </w:rPr>
        <w:t>Методы обучения</w:t>
      </w:r>
    </w:p>
    <w:p w:rsidR="00BA1F03" w:rsidRPr="004068AA" w:rsidRDefault="00BA1F03" w:rsidP="004068AA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068AA">
        <w:rPr>
          <w:rFonts w:ascii="Times New Roman" w:hAnsi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BA1F03" w:rsidRPr="004068AA" w:rsidRDefault="00BA1F03" w:rsidP="00ED4C65">
      <w:pPr>
        <w:pStyle w:val="11"/>
        <w:tabs>
          <w:tab w:val="left" w:pos="1695"/>
        </w:tabs>
        <w:ind w:left="-1020" w:firstLine="851"/>
        <w:jc w:val="both"/>
        <w:rPr>
          <w:rFonts w:ascii="Times New Roman" w:hAnsi="Times New Roman"/>
          <w:sz w:val="28"/>
          <w:szCs w:val="28"/>
        </w:rPr>
      </w:pPr>
      <w:r w:rsidRPr="004068A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игровой</w:t>
      </w:r>
      <w:r w:rsidRPr="004068AA">
        <w:rPr>
          <w:rFonts w:ascii="Times New Roman" w:hAnsi="Times New Roman"/>
          <w:sz w:val="28"/>
          <w:szCs w:val="28"/>
        </w:rPr>
        <w:t>;</w:t>
      </w:r>
    </w:p>
    <w:p w:rsidR="00BA1F03" w:rsidRPr="004068AA" w:rsidRDefault="00BA1F03" w:rsidP="00ED4C65">
      <w:pPr>
        <w:pStyle w:val="11"/>
        <w:tabs>
          <w:tab w:val="left" w:pos="1695"/>
        </w:tabs>
        <w:ind w:left="-1020" w:firstLine="851"/>
        <w:jc w:val="both"/>
        <w:rPr>
          <w:rFonts w:ascii="Times New Roman" w:hAnsi="Times New Roman"/>
          <w:sz w:val="28"/>
          <w:szCs w:val="28"/>
        </w:rPr>
      </w:pPr>
      <w:r w:rsidRPr="004068AA">
        <w:rPr>
          <w:rFonts w:ascii="Times New Roman" w:hAnsi="Times New Roman"/>
          <w:sz w:val="28"/>
          <w:szCs w:val="28"/>
        </w:rPr>
        <w:t>- наглядно-слуховой (показ, наблюдение, демонстрация);</w:t>
      </w:r>
    </w:p>
    <w:p w:rsidR="00BA1F03" w:rsidRPr="004068AA" w:rsidRDefault="00BA1F03" w:rsidP="00ED4C65">
      <w:pPr>
        <w:pStyle w:val="11"/>
        <w:tabs>
          <w:tab w:val="left" w:pos="1695"/>
        </w:tabs>
        <w:ind w:left="-1020" w:firstLine="851"/>
        <w:jc w:val="both"/>
        <w:rPr>
          <w:rFonts w:ascii="Times New Roman" w:hAnsi="Times New Roman"/>
          <w:sz w:val="28"/>
          <w:szCs w:val="28"/>
        </w:rPr>
      </w:pPr>
      <w:r w:rsidRPr="004068AA">
        <w:rPr>
          <w:rFonts w:ascii="Times New Roman" w:hAnsi="Times New Roman"/>
          <w:sz w:val="28"/>
          <w:szCs w:val="28"/>
        </w:rPr>
        <w:t>- практический (работа на инструменте, упражнения);</w:t>
      </w:r>
    </w:p>
    <w:p w:rsidR="00BA1F03" w:rsidRPr="004068AA" w:rsidRDefault="00BA1F03" w:rsidP="00ED4C65">
      <w:pPr>
        <w:pStyle w:val="11"/>
        <w:tabs>
          <w:tab w:val="left" w:pos="1695"/>
        </w:tabs>
        <w:ind w:left="-1020" w:firstLine="851"/>
        <w:jc w:val="both"/>
        <w:rPr>
          <w:rFonts w:ascii="Times New Roman" w:hAnsi="Times New Roman"/>
          <w:sz w:val="28"/>
          <w:szCs w:val="28"/>
        </w:rPr>
      </w:pPr>
      <w:r w:rsidRPr="004068AA">
        <w:rPr>
          <w:rFonts w:ascii="Times New Roman" w:hAnsi="Times New Roman"/>
          <w:sz w:val="28"/>
          <w:szCs w:val="28"/>
        </w:rPr>
        <w:t>- эмоциональный (подбор ассоциаций, образов, художественные впечатления).</w:t>
      </w:r>
    </w:p>
    <w:p w:rsidR="00BA1F03" w:rsidRDefault="00BA1F03" w:rsidP="004068AA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701797" w:rsidRDefault="00701797" w:rsidP="004068AA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701797" w:rsidRDefault="00701797" w:rsidP="004068AA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BA1F03" w:rsidRPr="004E31C8" w:rsidRDefault="00BA1F03" w:rsidP="004E31C8">
      <w:pPr>
        <w:pStyle w:val="11"/>
        <w:numPr>
          <w:ilvl w:val="0"/>
          <w:numId w:val="22"/>
        </w:numPr>
        <w:tabs>
          <w:tab w:val="left" w:pos="1695"/>
        </w:tabs>
        <w:jc w:val="center"/>
        <w:rPr>
          <w:rFonts w:ascii="Times New Roman" w:hAnsi="Times New Roman"/>
          <w:b/>
          <w:sz w:val="28"/>
          <w:szCs w:val="28"/>
        </w:rPr>
      </w:pPr>
      <w:r w:rsidRPr="004E31C8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BA1F03" w:rsidRPr="00753F1D" w:rsidRDefault="00BA1F03" w:rsidP="00C56E40">
      <w:pPr>
        <w:numPr>
          <w:ilvl w:val="0"/>
          <w:numId w:val="30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753F1D">
        <w:rPr>
          <w:rFonts w:ascii="Times New Roman" w:hAnsi="Times New Roman"/>
          <w:b/>
          <w:sz w:val="28"/>
          <w:szCs w:val="28"/>
        </w:rPr>
        <w:t>Сведения о затратах учебного времени</w:t>
      </w:r>
    </w:p>
    <w:p w:rsidR="00BA1F03" w:rsidRDefault="00BA1F03" w:rsidP="003C4EF0">
      <w:pPr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tbl>
      <w:tblPr>
        <w:tblW w:w="874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20"/>
        <w:gridCol w:w="1251"/>
        <w:gridCol w:w="59"/>
        <w:gridCol w:w="1311"/>
      </w:tblGrid>
      <w:tr w:rsidR="00BA1F03" w:rsidRPr="00A527EE" w:rsidTr="0047664C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F03" w:rsidRPr="00A527EE" w:rsidRDefault="00BA1F03" w:rsidP="005E22E1">
            <w:pPr>
              <w:tabs>
                <w:tab w:val="left" w:pos="36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1F03" w:rsidRPr="00A527EE" w:rsidRDefault="00BA1F03" w:rsidP="005E22E1">
            <w:pPr>
              <w:tabs>
                <w:tab w:val="left" w:pos="36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7EE">
              <w:rPr>
                <w:rFonts w:ascii="Times New Roman" w:hAnsi="Times New Roman"/>
                <w:sz w:val="24"/>
                <w:szCs w:val="24"/>
              </w:rPr>
              <w:t>Распределение по годам обучения</w:t>
            </w:r>
          </w:p>
        </w:tc>
      </w:tr>
      <w:tr w:rsidR="00BA1F03" w:rsidRPr="00A527EE" w:rsidTr="005E22E1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F03" w:rsidRPr="00A527EE" w:rsidRDefault="00BA1F03" w:rsidP="005E22E1">
            <w:pPr>
              <w:tabs>
                <w:tab w:val="left" w:pos="36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7EE">
              <w:rPr>
                <w:rFonts w:ascii="Times New Roman" w:hAnsi="Times New Roman"/>
                <w:sz w:val="24"/>
                <w:szCs w:val="24"/>
              </w:rPr>
              <w:t>Года обучения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F03" w:rsidRPr="00A527EE" w:rsidRDefault="00BA1F03" w:rsidP="005E22E1">
            <w:pPr>
              <w:tabs>
                <w:tab w:val="left" w:pos="36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7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A1F03" w:rsidRPr="00A527EE" w:rsidRDefault="00BA1F03" w:rsidP="005E22E1">
            <w:pPr>
              <w:tabs>
                <w:tab w:val="left" w:pos="36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7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A1F03" w:rsidRPr="00A527EE" w:rsidTr="005E22E1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F03" w:rsidRPr="00A527EE" w:rsidRDefault="00BA1F03" w:rsidP="005E22E1">
            <w:pPr>
              <w:tabs>
                <w:tab w:val="left" w:pos="36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7EE">
              <w:rPr>
                <w:rFonts w:ascii="Times New Roman" w:hAnsi="Times New Roman"/>
                <w:sz w:val="24"/>
                <w:szCs w:val="24"/>
              </w:rPr>
              <w:t xml:space="preserve">Продолжительность учебных занятий </w:t>
            </w:r>
          </w:p>
          <w:p w:rsidR="00BA1F03" w:rsidRPr="00A527EE" w:rsidRDefault="00BA1F03" w:rsidP="005E22E1">
            <w:pPr>
              <w:tabs>
                <w:tab w:val="left" w:pos="36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7EE">
              <w:rPr>
                <w:rFonts w:ascii="Times New Roman" w:hAnsi="Times New Roman"/>
                <w:sz w:val="24"/>
                <w:szCs w:val="24"/>
              </w:rPr>
              <w:t>(в неделях)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F03" w:rsidRPr="00A527EE" w:rsidRDefault="00BA1F03" w:rsidP="003820E5">
            <w:pPr>
              <w:tabs>
                <w:tab w:val="left" w:pos="36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7EE">
              <w:rPr>
                <w:rFonts w:ascii="Times New Roman" w:hAnsi="Times New Roman"/>
                <w:sz w:val="24"/>
                <w:szCs w:val="24"/>
              </w:rPr>
              <w:t>3</w:t>
            </w:r>
            <w:r w:rsidR="003820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F03" w:rsidRPr="00A527EE" w:rsidRDefault="00BA1F03" w:rsidP="003820E5">
            <w:pPr>
              <w:tabs>
                <w:tab w:val="left" w:pos="36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7EE">
              <w:rPr>
                <w:rFonts w:ascii="Times New Roman" w:hAnsi="Times New Roman"/>
                <w:sz w:val="24"/>
                <w:szCs w:val="24"/>
              </w:rPr>
              <w:t>3</w:t>
            </w:r>
            <w:r w:rsidR="003820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A1F03" w:rsidRPr="00A527EE" w:rsidTr="005E22E1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F03" w:rsidRPr="00A527EE" w:rsidRDefault="00BA1F03" w:rsidP="005E22E1">
            <w:pPr>
              <w:tabs>
                <w:tab w:val="left" w:pos="36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7EE">
              <w:rPr>
                <w:rFonts w:ascii="Times New Roman" w:hAnsi="Times New Roman"/>
                <w:sz w:val="24"/>
                <w:szCs w:val="24"/>
              </w:rPr>
              <w:t>Количество часов на аудиторные занятия (в неделю)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F03" w:rsidRPr="00A527EE" w:rsidRDefault="00BA1F03" w:rsidP="005E22E1">
            <w:pPr>
              <w:tabs>
                <w:tab w:val="left" w:pos="36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7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F03" w:rsidRPr="00A527EE" w:rsidRDefault="00BA1F03" w:rsidP="005E22E1">
            <w:pPr>
              <w:tabs>
                <w:tab w:val="left" w:pos="36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7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A1F03" w:rsidRPr="00A527EE" w:rsidTr="005E22E1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F03" w:rsidRPr="00A527EE" w:rsidRDefault="00BA1F03" w:rsidP="005E22E1">
            <w:pPr>
              <w:tabs>
                <w:tab w:val="left" w:pos="36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7EE">
              <w:rPr>
                <w:rFonts w:ascii="Times New Roman" w:hAnsi="Times New Roman"/>
                <w:sz w:val="24"/>
                <w:szCs w:val="24"/>
              </w:rPr>
              <w:t>Общее количество часов на аудиторные занятия (на 1 год обучения)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F03" w:rsidRPr="00A527EE" w:rsidRDefault="003820E5" w:rsidP="005E22E1">
            <w:pPr>
              <w:tabs>
                <w:tab w:val="left" w:pos="36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F03" w:rsidRPr="00A527EE" w:rsidRDefault="00BA1F03" w:rsidP="003820E5">
            <w:pPr>
              <w:tabs>
                <w:tab w:val="left" w:pos="36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7EE">
              <w:rPr>
                <w:rFonts w:ascii="Times New Roman" w:hAnsi="Times New Roman"/>
                <w:sz w:val="24"/>
                <w:szCs w:val="24"/>
              </w:rPr>
              <w:t>6</w:t>
            </w:r>
            <w:r w:rsidR="003820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A1F03" w:rsidRPr="00A527EE" w:rsidTr="005E22E1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F03" w:rsidRPr="00A527EE" w:rsidRDefault="00BA1F03" w:rsidP="005E22E1">
            <w:pPr>
              <w:tabs>
                <w:tab w:val="left" w:pos="36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7EE">
              <w:rPr>
                <w:rFonts w:ascii="Times New Roman" w:hAnsi="Times New Roman"/>
                <w:sz w:val="24"/>
                <w:szCs w:val="24"/>
              </w:rPr>
              <w:t>Общее количество часов на аудиторные занятия (на все время обучения)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F03" w:rsidRPr="00A527EE" w:rsidRDefault="00BA1F03" w:rsidP="003820E5">
            <w:pPr>
              <w:tabs>
                <w:tab w:val="left" w:pos="360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7EE">
              <w:rPr>
                <w:rFonts w:ascii="Times New Roman" w:hAnsi="Times New Roman"/>
                <w:sz w:val="24"/>
                <w:szCs w:val="24"/>
              </w:rPr>
              <w:t>13</w:t>
            </w:r>
            <w:r w:rsidR="003820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A1F03" w:rsidRPr="00A527EE" w:rsidTr="005E22E1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F03" w:rsidRPr="00A527EE" w:rsidRDefault="00BA1F03" w:rsidP="005E22E1">
            <w:pPr>
              <w:tabs>
                <w:tab w:val="left" w:pos="36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7EE">
              <w:rPr>
                <w:rFonts w:ascii="Times New Roman" w:hAnsi="Times New Roman"/>
                <w:sz w:val="24"/>
                <w:szCs w:val="24"/>
              </w:rPr>
              <w:t>Количество часов на внеаудиторную (самостоятельную) работу (часов в неделю)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F03" w:rsidRPr="00A527EE" w:rsidRDefault="00BA1F03" w:rsidP="005E22E1">
            <w:pPr>
              <w:tabs>
                <w:tab w:val="left" w:pos="36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7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F03" w:rsidRPr="00A527EE" w:rsidRDefault="00BA1F03" w:rsidP="005E22E1">
            <w:pPr>
              <w:tabs>
                <w:tab w:val="left" w:pos="36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7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A1F03" w:rsidRPr="00A527EE" w:rsidTr="005E22E1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F03" w:rsidRPr="00A527EE" w:rsidRDefault="00BA1F03" w:rsidP="005E22E1">
            <w:pPr>
              <w:tabs>
                <w:tab w:val="left" w:pos="36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7EE">
              <w:rPr>
                <w:rFonts w:ascii="Times New Roman" w:hAnsi="Times New Roman"/>
                <w:sz w:val="24"/>
                <w:szCs w:val="24"/>
              </w:rPr>
              <w:t>Общее количество часов на внеаудиторную работу (на 1 год обучения)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1F03" w:rsidRPr="00A527EE" w:rsidRDefault="00BA1F03" w:rsidP="005E22E1">
            <w:pPr>
              <w:tabs>
                <w:tab w:val="left" w:pos="36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7E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F03" w:rsidRPr="00A527EE" w:rsidRDefault="00BA1F03" w:rsidP="005E22E1">
            <w:pPr>
              <w:tabs>
                <w:tab w:val="left" w:pos="36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7E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BA1F03" w:rsidRPr="00A527EE" w:rsidTr="00550CE1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F03" w:rsidRPr="00A527EE" w:rsidRDefault="00BA1F03" w:rsidP="005E22E1">
            <w:pPr>
              <w:tabs>
                <w:tab w:val="left" w:pos="36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7EE">
              <w:rPr>
                <w:rFonts w:ascii="Times New Roman" w:hAnsi="Times New Roman"/>
                <w:sz w:val="24"/>
                <w:szCs w:val="24"/>
              </w:rPr>
              <w:t>Общее количество часов на внеаудиторную работу (на все время обучения)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F03" w:rsidRPr="00A527EE" w:rsidRDefault="00BA1F03" w:rsidP="00550CE1">
            <w:pPr>
              <w:tabs>
                <w:tab w:val="left" w:pos="360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7EE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</w:tr>
      <w:tr w:rsidR="00BA1F03" w:rsidRPr="00A527EE" w:rsidTr="00550CE1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F03" w:rsidRPr="00A527EE" w:rsidRDefault="00BA1F03" w:rsidP="005E22E1">
            <w:pPr>
              <w:tabs>
                <w:tab w:val="left" w:pos="36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7EE">
              <w:rPr>
                <w:rFonts w:ascii="Times New Roman" w:hAnsi="Times New Roman"/>
                <w:sz w:val="24"/>
                <w:szCs w:val="24"/>
              </w:rPr>
              <w:t>Общее максимальное количества часов на 1 год обучения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F03" w:rsidRPr="00A527EE" w:rsidRDefault="00BA1F03" w:rsidP="00550CE1">
            <w:pPr>
              <w:tabs>
                <w:tab w:val="left" w:pos="360"/>
              </w:tabs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27EE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F03" w:rsidRPr="00A527EE" w:rsidRDefault="00BA1F03" w:rsidP="00550CE1">
            <w:pPr>
              <w:tabs>
                <w:tab w:val="left" w:pos="360"/>
              </w:tabs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527EE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</w:tr>
      <w:tr w:rsidR="00BA1F03" w:rsidRPr="00A527EE" w:rsidTr="00550CE1"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1F03" w:rsidRPr="00A527EE" w:rsidRDefault="00BA1F03" w:rsidP="005E22E1">
            <w:pPr>
              <w:tabs>
                <w:tab w:val="left" w:pos="360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7EE">
              <w:rPr>
                <w:rFonts w:ascii="Times New Roman" w:hAnsi="Times New Roman"/>
                <w:sz w:val="24"/>
                <w:szCs w:val="24"/>
              </w:rPr>
              <w:t>Общее максимальное количества часов на весь период обучения</w:t>
            </w:r>
          </w:p>
        </w:tc>
        <w:tc>
          <w:tcPr>
            <w:tcW w:w="2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1F03" w:rsidRPr="00A527EE" w:rsidRDefault="00BA1F03" w:rsidP="003231B4">
            <w:pPr>
              <w:tabs>
                <w:tab w:val="left" w:pos="360"/>
              </w:tabs>
              <w:suppressAutoHyphens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7EE">
              <w:rPr>
                <w:rFonts w:ascii="Times New Roman" w:hAnsi="Times New Roman"/>
                <w:sz w:val="24"/>
                <w:szCs w:val="24"/>
              </w:rPr>
              <w:t>33</w:t>
            </w:r>
            <w:r w:rsidR="003231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BA1F03" w:rsidRPr="005E22E1" w:rsidRDefault="00BA1F03" w:rsidP="003C4EF0">
      <w:pPr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A1F03" w:rsidRPr="00753F1D" w:rsidRDefault="00BA1F03" w:rsidP="00C56E40">
      <w:pPr>
        <w:numPr>
          <w:ilvl w:val="0"/>
          <w:numId w:val="30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753F1D">
        <w:rPr>
          <w:rFonts w:ascii="Times New Roman" w:hAnsi="Times New Roman"/>
          <w:b/>
          <w:sz w:val="28"/>
          <w:szCs w:val="28"/>
        </w:rPr>
        <w:t>Годовые требования</w:t>
      </w:r>
    </w:p>
    <w:p w:rsidR="00BA1F03" w:rsidRDefault="00BA1F03" w:rsidP="000E1CBF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62230">
        <w:rPr>
          <w:rFonts w:ascii="Times New Roman" w:hAnsi="Times New Roman"/>
          <w:sz w:val="28"/>
          <w:szCs w:val="28"/>
        </w:rPr>
        <w:t xml:space="preserve">За один учебный год, ученик, имеющий музыкальный инструмент дома, </w:t>
      </w:r>
      <w:r>
        <w:rPr>
          <w:rFonts w:ascii="Times New Roman" w:hAnsi="Times New Roman"/>
          <w:sz w:val="28"/>
          <w:szCs w:val="28"/>
        </w:rPr>
        <w:t xml:space="preserve">должен </w:t>
      </w:r>
      <w:r w:rsidRPr="00462230">
        <w:rPr>
          <w:rFonts w:ascii="Times New Roman" w:hAnsi="Times New Roman"/>
          <w:sz w:val="28"/>
          <w:szCs w:val="28"/>
        </w:rPr>
        <w:t>пройти в среднем от 10-15 и выше музыкальных произведений.  Не имеющий</w:t>
      </w:r>
      <w:r w:rsidRPr="003A5D8B">
        <w:rPr>
          <w:rFonts w:ascii="Times New Roman" w:hAnsi="Times New Roman"/>
          <w:sz w:val="28"/>
          <w:szCs w:val="28"/>
        </w:rPr>
        <w:t xml:space="preserve"> </w:t>
      </w:r>
      <w:r w:rsidRPr="00462230">
        <w:rPr>
          <w:rFonts w:ascii="Times New Roman" w:hAnsi="Times New Roman"/>
          <w:sz w:val="28"/>
          <w:szCs w:val="28"/>
        </w:rPr>
        <w:t>музыкального инструмента дома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4622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зависимости от способностей и возможностей обучающегося.</w:t>
      </w:r>
    </w:p>
    <w:p w:rsidR="00BA1F03" w:rsidRDefault="00BA1F03" w:rsidP="000E1CBF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занятиях педагог регулярно использует такие виды деятельности, как слушание музыки, пение, подбор по слуху, упражнения, направленные на </w:t>
      </w:r>
      <w:r>
        <w:rPr>
          <w:rFonts w:ascii="Times New Roman" w:hAnsi="Times New Roman"/>
          <w:sz w:val="28"/>
          <w:szCs w:val="28"/>
        </w:rPr>
        <w:lastRenderedPageBreak/>
        <w:t>развитие чувства ритма и начальную организацию мелкой моторики, формирование начальных навыков посадки и приемов игры на фортепиано. К знакомству с основами нотной грамоты и более сложным разделам педагог переходит, постепенно усложняя задачи, в зависимости от способностей и возраста учащегося.</w:t>
      </w:r>
      <w:r w:rsidRPr="000B4F06">
        <w:rPr>
          <w:rFonts w:ascii="Times New Roman" w:hAnsi="Times New Roman"/>
          <w:sz w:val="28"/>
          <w:szCs w:val="28"/>
        </w:rPr>
        <w:t xml:space="preserve"> </w:t>
      </w:r>
      <w:r w:rsidRPr="00462230">
        <w:rPr>
          <w:rFonts w:ascii="Times New Roman" w:hAnsi="Times New Roman"/>
          <w:sz w:val="28"/>
          <w:szCs w:val="28"/>
        </w:rPr>
        <w:t>В дошкольном возрасте игра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462230">
        <w:rPr>
          <w:rFonts w:ascii="Times New Roman" w:hAnsi="Times New Roman"/>
          <w:sz w:val="28"/>
          <w:szCs w:val="28"/>
        </w:rPr>
        <w:t xml:space="preserve"> ведущий вид деятельности, поэтому все учебные занятия должны быть в игровом процессе.</w:t>
      </w:r>
    </w:p>
    <w:p w:rsidR="00BA1F03" w:rsidRPr="007A20AA" w:rsidRDefault="007A20AA" w:rsidP="000B4F06">
      <w:pPr>
        <w:pStyle w:val="11"/>
        <w:tabs>
          <w:tab w:val="left" w:pos="1695"/>
        </w:tabs>
        <w:ind w:left="0" w:firstLine="851"/>
        <w:rPr>
          <w:rFonts w:ascii="Times New Roman" w:hAnsi="Times New Roman"/>
          <w:b/>
          <w:sz w:val="28"/>
          <w:szCs w:val="28"/>
        </w:rPr>
      </w:pPr>
      <w:r w:rsidRPr="007A20AA">
        <w:rPr>
          <w:rFonts w:ascii="Times New Roman" w:hAnsi="Times New Roman"/>
          <w:b/>
          <w:sz w:val="28"/>
          <w:szCs w:val="28"/>
        </w:rPr>
        <w:t>Примерное распределение учебного времени по разделам</w:t>
      </w:r>
    </w:p>
    <w:p w:rsidR="00BA1F03" w:rsidRPr="00462230" w:rsidRDefault="00BA1F03" w:rsidP="000B4F06">
      <w:pPr>
        <w:pStyle w:val="11"/>
        <w:tabs>
          <w:tab w:val="left" w:pos="1695"/>
        </w:tabs>
        <w:ind w:left="0" w:firstLine="851"/>
        <w:rPr>
          <w:rFonts w:ascii="Times New Roman" w:hAnsi="Times New Roman"/>
          <w:sz w:val="28"/>
          <w:szCs w:val="28"/>
        </w:rPr>
      </w:pPr>
      <w:r w:rsidRPr="00462230">
        <w:rPr>
          <w:rFonts w:ascii="Times New Roman" w:hAnsi="Times New Roman"/>
          <w:sz w:val="28"/>
          <w:szCs w:val="28"/>
        </w:rPr>
        <w:t>Усвоению каждого раздела относится следующее количество уроков (из расчета два урока в неделю):</w:t>
      </w:r>
    </w:p>
    <w:p w:rsidR="00BA1F03" w:rsidRPr="00462230" w:rsidRDefault="00BA1F03" w:rsidP="000B4F06">
      <w:pPr>
        <w:pStyle w:val="11"/>
        <w:tabs>
          <w:tab w:val="left" w:pos="1695"/>
        </w:tabs>
        <w:ind w:left="0" w:firstLine="851"/>
        <w:rPr>
          <w:rFonts w:ascii="Times New Roman" w:hAnsi="Times New Roman"/>
          <w:sz w:val="28"/>
          <w:szCs w:val="28"/>
        </w:rPr>
      </w:pPr>
    </w:p>
    <w:p w:rsidR="00BA1F03" w:rsidRPr="00462230" w:rsidRDefault="00BA1F03" w:rsidP="002075FE">
      <w:pPr>
        <w:pStyle w:val="11"/>
        <w:tabs>
          <w:tab w:val="left" w:pos="1695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462230">
        <w:rPr>
          <w:rFonts w:ascii="Times New Roman" w:hAnsi="Times New Roman"/>
          <w:sz w:val="28"/>
          <w:szCs w:val="28"/>
        </w:rPr>
        <w:t xml:space="preserve">Первый раздел </w:t>
      </w:r>
    </w:p>
    <w:p w:rsidR="00BA1F03" w:rsidRPr="002075FE" w:rsidRDefault="00BA1F03" w:rsidP="000B4F06">
      <w:pPr>
        <w:pStyle w:val="11"/>
        <w:tabs>
          <w:tab w:val="left" w:pos="1695"/>
        </w:tabs>
        <w:jc w:val="both"/>
        <w:rPr>
          <w:rFonts w:ascii="Times New Roman" w:hAnsi="Times New Roman"/>
          <w:sz w:val="28"/>
          <w:szCs w:val="28"/>
        </w:rPr>
      </w:pPr>
      <w:r w:rsidRPr="00462230">
        <w:rPr>
          <w:rFonts w:ascii="Times New Roman" w:hAnsi="Times New Roman"/>
          <w:sz w:val="28"/>
          <w:szCs w:val="28"/>
        </w:rPr>
        <w:t xml:space="preserve">– </w:t>
      </w:r>
      <w:r w:rsidRPr="002075FE">
        <w:rPr>
          <w:rFonts w:ascii="Times New Roman" w:hAnsi="Times New Roman"/>
          <w:sz w:val="28"/>
          <w:szCs w:val="28"/>
        </w:rPr>
        <w:t>Подбирание по слуху одноголосных мелодий</w:t>
      </w:r>
    </w:p>
    <w:p w:rsidR="002075FE" w:rsidRPr="002075FE" w:rsidRDefault="00BA1F03" w:rsidP="000B4F06">
      <w:pPr>
        <w:pStyle w:val="11"/>
        <w:tabs>
          <w:tab w:val="left" w:pos="1695"/>
        </w:tabs>
        <w:jc w:val="both"/>
        <w:rPr>
          <w:rFonts w:ascii="Times New Roman" w:hAnsi="Times New Roman"/>
          <w:sz w:val="28"/>
          <w:szCs w:val="28"/>
        </w:rPr>
      </w:pPr>
      <w:r w:rsidRPr="002075FE">
        <w:rPr>
          <w:rFonts w:ascii="Times New Roman" w:hAnsi="Times New Roman"/>
          <w:sz w:val="28"/>
          <w:szCs w:val="28"/>
        </w:rPr>
        <w:t xml:space="preserve"> –Ирга подобранных по слуху одноголосных мелодий в ансамбле с педагогом</w:t>
      </w:r>
    </w:p>
    <w:p w:rsidR="001B213E" w:rsidRPr="00462230" w:rsidRDefault="00BA1F03" w:rsidP="000B4F06">
      <w:pPr>
        <w:pStyle w:val="11"/>
        <w:tabs>
          <w:tab w:val="left" w:pos="1695"/>
        </w:tabs>
        <w:jc w:val="both"/>
        <w:rPr>
          <w:rFonts w:ascii="Times New Roman" w:hAnsi="Times New Roman"/>
          <w:sz w:val="28"/>
          <w:szCs w:val="28"/>
        </w:rPr>
      </w:pPr>
      <w:r w:rsidRPr="00462230">
        <w:rPr>
          <w:rFonts w:ascii="Times New Roman" w:hAnsi="Times New Roman"/>
          <w:sz w:val="28"/>
          <w:szCs w:val="28"/>
        </w:rPr>
        <w:t xml:space="preserve"> </w:t>
      </w:r>
      <w:r w:rsidR="001B213E">
        <w:rPr>
          <w:rFonts w:ascii="Times New Roman" w:hAnsi="Times New Roman"/>
          <w:sz w:val="28"/>
          <w:szCs w:val="28"/>
        </w:rPr>
        <w:t xml:space="preserve">Знакомство с </w:t>
      </w:r>
      <w:r w:rsidR="002075FE">
        <w:rPr>
          <w:rFonts w:ascii="Times New Roman" w:hAnsi="Times New Roman"/>
          <w:sz w:val="28"/>
          <w:szCs w:val="28"/>
        </w:rPr>
        <w:t>«</w:t>
      </w:r>
      <w:r w:rsidR="001B213E" w:rsidRPr="001B213E">
        <w:rPr>
          <w:rFonts w:ascii="Times New Roman" w:hAnsi="Times New Roman"/>
          <w:sz w:val="28"/>
          <w:szCs w:val="28"/>
        </w:rPr>
        <w:t>Пособие</w:t>
      </w:r>
      <w:r w:rsidR="002075FE">
        <w:rPr>
          <w:rFonts w:ascii="Times New Roman" w:hAnsi="Times New Roman"/>
          <w:sz w:val="28"/>
          <w:szCs w:val="28"/>
        </w:rPr>
        <w:t>м</w:t>
      </w:r>
      <w:r w:rsidR="001B213E" w:rsidRPr="001B213E">
        <w:rPr>
          <w:rFonts w:ascii="Times New Roman" w:hAnsi="Times New Roman"/>
          <w:sz w:val="28"/>
          <w:szCs w:val="28"/>
        </w:rPr>
        <w:t xml:space="preserve"> по фортепиано  для детей 4-6 лет Автор – составитель:  преподаватель ДШИ им</w:t>
      </w:r>
      <w:r w:rsidR="00ED0220">
        <w:rPr>
          <w:rFonts w:ascii="Times New Roman" w:hAnsi="Times New Roman"/>
          <w:sz w:val="28"/>
          <w:szCs w:val="28"/>
        </w:rPr>
        <w:t xml:space="preserve">.Е.А. </w:t>
      </w:r>
      <w:r w:rsidR="001B213E" w:rsidRPr="001B213E">
        <w:rPr>
          <w:rFonts w:ascii="Times New Roman" w:hAnsi="Times New Roman"/>
          <w:sz w:val="28"/>
          <w:szCs w:val="28"/>
        </w:rPr>
        <w:t>Мравинского   Шарова Е.Ю.Санкт-Петербург 2012 год</w:t>
      </w:r>
      <w:r w:rsidR="002075FE">
        <w:rPr>
          <w:rFonts w:ascii="Times New Roman" w:hAnsi="Times New Roman"/>
          <w:sz w:val="28"/>
          <w:szCs w:val="28"/>
        </w:rPr>
        <w:t xml:space="preserve"> «Сказка про Мишку»</w:t>
      </w:r>
    </w:p>
    <w:p w:rsidR="00BA1F03" w:rsidRPr="00462230" w:rsidRDefault="00BA1F03" w:rsidP="000B4F06">
      <w:pPr>
        <w:pStyle w:val="11"/>
        <w:tabs>
          <w:tab w:val="left" w:pos="1695"/>
        </w:tabs>
        <w:jc w:val="both"/>
        <w:rPr>
          <w:rFonts w:ascii="Times New Roman" w:hAnsi="Times New Roman"/>
          <w:sz w:val="28"/>
          <w:szCs w:val="28"/>
        </w:rPr>
      </w:pPr>
      <w:r w:rsidRPr="00462230">
        <w:rPr>
          <w:rFonts w:ascii="Times New Roman" w:hAnsi="Times New Roman"/>
          <w:sz w:val="28"/>
          <w:szCs w:val="28"/>
        </w:rPr>
        <w:t xml:space="preserve"> 8- 12 уроков</w:t>
      </w:r>
    </w:p>
    <w:p w:rsidR="00BA1F03" w:rsidRPr="00462230" w:rsidRDefault="00BA1F03" w:rsidP="002075FE">
      <w:pPr>
        <w:pStyle w:val="11"/>
        <w:tabs>
          <w:tab w:val="left" w:pos="1695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462230">
        <w:rPr>
          <w:rFonts w:ascii="Times New Roman" w:hAnsi="Times New Roman"/>
          <w:sz w:val="28"/>
          <w:szCs w:val="28"/>
        </w:rPr>
        <w:t>Второй раздел</w:t>
      </w:r>
      <w:r w:rsidR="002075FE">
        <w:rPr>
          <w:rFonts w:ascii="Times New Roman" w:hAnsi="Times New Roman"/>
          <w:sz w:val="28"/>
          <w:szCs w:val="28"/>
        </w:rPr>
        <w:t xml:space="preserve"> с помощью ноток-картинок: </w:t>
      </w:r>
    </w:p>
    <w:p w:rsidR="00BA1F03" w:rsidRPr="002075FE" w:rsidRDefault="00BA1F03" w:rsidP="000B4F06">
      <w:pPr>
        <w:pStyle w:val="11"/>
        <w:tabs>
          <w:tab w:val="left" w:pos="1695"/>
        </w:tabs>
        <w:jc w:val="both"/>
        <w:rPr>
          <w:rFonts w:ascii="Times New Roman" w:hAnsi="Times New Roman"/>
          <w:sz w:val="28"/>
          <w:szCs w:val="28"/>
        </w:rPr>
      </w:pPr>
      <w:r w:rsidRPr="002075FE">
        <w:rPr>
          <w:rFonts w:ascii="Times New Roman" w:hAnsi="Times New Roman"/>
          <w:sz w:val="28"/>
          <w:szCs w:val="28"/>
        </w:rPr>
        <w:t>-Игра по нотам одноголосных мелодий</w:t>
      </w:r>
    </w:p>
    <w:p w:rsidR="00BA1F03" w:rsidRPr="002075FE" w:rsidRDefault="00BA1F03" w:rsidP="000B4F06">
      <w:pPr>
        <w:pStyle w:val="11"/>
        <w:tabs>
          <w:tab w:val="left" w:pos="1695"/>
        </w:tabs>
        <w:jc w:val="both"/>
        <w:rPr>
          <w:rFonts w:ascii="Times New Roman" w:hAnsi="Times New Roman"/>
          <w:sz w:val="28"/>
          <w:szCs w:val="28"/>
        </w:rPr>
      </w:pPr>
      <w:r w:rsidRPr="002075FE">
        <w:rPr>
          <w:rFonts w:ascii="Times New Roman" w:hAnsi="Times New Roman"/>
          <w:sz w:val="28"/>
          <w:szCs w:val="28"/>
        </w:rPr>
        <w:t xml:space="preserve">- Игра по нотам одноголосных мелодий в ансамбле с педагогом </w:t>
      </w:r>
    </w:p>
    <w:p w:rsidR="00BA1F03" w:rsidRPr="00462230" w:rsidRDefault="00BA1F03" w:rsidP="000B4F06">
      <w:pPr>
        <w:pStyle w:val="11"/>
        <w:tabs>
          <w:tab w:val="left" w:pos="1695"/>
        </w:tabs>
        <w:jc w:val="both"/>
        <w:rPr>
          <w:rFonts w:ascii="Times New Roman" w:hAnsi="Times New Roman"/>
          <w:sz w:val="28"/>
          <w:szCs w:val="28"/>
        </w:rPr>
      </w:pPr>
      <w:r w:rsidRPr="00462230">
        <w:rPr>
          <w:rFonts w:ascii="Times New Roman" w:hAnsi="Times New Roman"/>
          <w:sz w:val="28"/>
          <w:szCs w:val="28"/>
        </w:rPr>
        <w:t xml:space="preserve">  12- 16 уроков</w:t>
      </w:r>
    </w:p>
    <w:p w:rsidR="00BA1F03" w:rsidRPr="00462230" w:rsidRDefault="00BA1F03" w:rsidP="002075FE">
      <w:pPr>
        <w:pStyle w:val="11"/>
        <w:tabs>
          <w:tab w:val="left" w:pos="1695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462230">
        <w:rPr>
          <w:rFonts w:ascii="Times New Roman" w:hAnsi="Times New Roman"/>
          <w:sz w:val="28"/>
          <w:szCs w:val="28"/>
        </w:rPr>
        <w:t>Третий раздел</w:t>
      </w:r>
    </w:p>
    <w:p w:rsidR="00BA1F03" w:rsidRPr="002075FE" w:rsidRDefault="00BA1F03" w:rsidP="000B4F06">
      <w:pPr>
        <w:pStyle w:val="11"/>
        <w:tabs>
          <w:tab w:val="left" w:pos="1695"/>
        </w:tabs>
        <w:jc w:val="both"/>
        <w:rPr>
          <w:rFonts w:ascii="Times New Roman" w:hAnsi="Times New Roman"/>
          <w:sz w:val="28"/>
          <w:szCs w:val="28"/>
        </w:rPr>
      </w:pPr>
      <w:r w:rsidRPr="00462230">
        <w:rPr>
          <w:rFonts w:ascii="Times New Roman" w:hAnsi="Times New Roman"/>
          <w:sz w:val="28"/>
          <w:szCs w:val="28"/>
        </w:rPr>
        <w:t xml:space="preserve"> </w:t>
      </w:r>
      <w:r w:rsidR="002075FE">
        <w:rPr>
          <w:rFonts w:ascii="Times New Roman" w:hAnsi="Times New Roman"/>
          <w:sz w:val="28"/>
          <w:szCs w:val="28"/>
        </w:rPr>
        <w:t>-</w:t>
      </w:r>
      <w:r w:rsidRPr="002075FE">
        <w:rPr>
          <w:rFonts w:ascii="Times New Roman" w:hAnsi="Times New Roman"/>
          <w:sz w:val="28"/>
          <w:szCs w:val="28"/>
        </w:rPr>
        <w:t>Игра более сложных одноголосных мелодий  и легких пьес</w:t>
      </w:r>
    </w:p>
    <w:p w:rsidR="00BA1F03" w:rsidRPr="002075FE" w:rsidRDefault="00BA1F03" w:rsidP="000B4F06">
      <w:pPr>
        <w:pStyle w:val="11"/>
        <w:tabs>
          <w:tab w:val="left" w:pos="1695"/>
        </w:tabs>
        <w:jc w:val="both"/>
        <w:rPr>
          <w:rFonts w:ascii="Times New Roman" w:hAnsi="Times New Roman"/>
          <w:sz w:val="28"/>
          <w:szCs w:val="28"/>
        </w:rPr>
      </w:pPr>
      <w:r w:rsidRPr="002075FE">
        <w:rPr>
          <w:rFonts w:ascii="Times New Roman" w:hAnsi="Times New Roman"/>
          <w:sz w:val="28"/>
          <w:szCs w:val="28"/>
        </w:rPr>
        <w:t xml:space="preserve"> -  Игра более сложных одноголосных мелодий в ансамбле с педагогом- </w:t>
      </w:r>
    </w:p>
    <w:p w:rsidR="00BA1F03" w:rsidRPr="00462230" w:rsidRDefault="00BA1F03" w:rsidP="000B4F06">
      <w:pPr>
        <w:pStyle w:val="11"/>
        <w:tabs>
          <w:tab w:val="left" w:pos="1695"/>
        </w:tabs>
        <w:jc w:val="both"/>
        <w:rPr>
          <w:rFonts w:ascii="Times New Roman" w:hAnsi="Times New Roman"/>
          <w:sz w:val="28"/>
          <w:szCs w:val="28"/>
        </w:rPr>
      </w:pPr>
      <w:r w:rsidRPr="00462230">
        <w:rPr>
          <w:rFonts w:ascii="Times New Roman" w:hAnsi="Times New Roman"/>
          <w:sz w:val="28"/>
          <w:szCs w:val="28"/>
        </w:rPr>
        <w:t>10-12 уроков</w:t>
      </w:r>
    </w:p>
    <w:p w:rsidR="00BA1F03" w:rsidRPr="00462230" w:rsidRDefault="00BA1F03" w:rsidP="002075FE">
      <w:pPr>
        <w:pStyle w:val="11"/>
        <w:tabs>
          <w:tab w:val="left" w:pos="1695"/>
        </w:tabs>
        <w:ind w:left="360"/>
        <w:jc w:val="both"/>
        <w:rPr>
          <w:rFonts w:ascii="Times New Roman" w:hAnsi="Times New Roman"/>
          <w:sz w:val="28"/>
          <w:szCs w:val="28"/>
        </w:rPr>
      </w:pPr>
      <w:r w:rsidRPr="00462230">
        <w:rPr>
          <w:rFonts w:ascii="Times New Roman" w:hAnsi="Times New Roman"/>
          <w:sz w:val="28"/>
          <w:szCs w:val="28"/>
        </w:rPr>
        <w:t>Четвертый раздел</w:t>
      </w:r>
      <w:r w:rsidR="00ED0220">
        <w:rPr>
          <w:rFonts w:ascii="Times New Roman" w:hAnsi="Times New Roman"/>
          <w:sz w:val="28"/>
          <w:szCs w:val="28"/>
        </w:rPr>
        <w:t>-</w:t>
      </w:r>
      <w:r w:rsidR="002075FE">
        <w:rPr>
          <w:rFonts w:ascii="Times New Roman" w:hAnsi="Times New Roman"/>
          <w:sz w:val="28"/>
          <w:szCs w:val="28"/>
        </w:rPr>
        <w:t xml:space="preserve"> переход от ноток-картинок к нотной грамоте:</w:t>
      </w:r>
    </w:p>
    <w:p w:rsidR="00BA1F03" w:rsidRPr="002075FE" w:rsidRDefault="00BA1F03" w:rsidP="000B4F06">
      <w:pPr>
        <w:pStyle w:val="11"/>
        <w:tabs>
          <w:tab w:val="left" w:pos="1695"/>
        </w:tabs>
        <w:jc w:val="both"/>
        <w:rPr>
          <w:rFonts w:ascii="Times New Roman" w:hAnsi="Times New Roman"/>
          <w:sz w:val="28"/>
          <w:szCs w:val="28"/>
        </w:rPr>
      </w:pPr>
      <w:r w:rsidRPr="00462230">
        <w:rPr>
          <w:rFonts w:ascii="Times New Roman" w:hAnsi="Times New Roman"/>
          <w:sz w:val="28"/>
          <w:szCs w:val="28"/>
        </w:rPr>
        <w:t>-</w:t>
      </w:r>
      <w:r w:rsidRPr="0046223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075FE">
        <w:rPr>
          <w:rFonts w:ascii="Times New Roman" w:hAnsi="Times New Roman"/>
          <w:sz w:val="28"/>
          <w:szCs w:val="28"/>
        </w:rPr>
        <w:t>Игра более сложных пьес с чередованием рук и двумя руками вместе</w:t>
      </w:r>
    </w:p>
    <w:p w:rsidR="00BA1F03" w:rsidRPr="00462230" w:rsidRDefault="00BA1F03" w:rsidP="000B4F06">
      <w:pPr>
        <w:pStyle w:val="11"/>
        <w:tabs>
          <w:tab w:val="left" w:pos="1695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2075FE">
        <w:rPr>
          <w:rFonts w:ascii="Times New Roman" w:hAnsi="Times New Roman"/>
          <w:sz w:val="28"/>
          <w:szCs w:val="28"/>
        </w:rPr>
        <w:t>-Игра более сложных ансамблей</w:t>
      </w:r>
    </w:p>
    <w:p w:rsidR="00BA1F03" w:rsidRPr="00462230" w:rsidRDefault="00BA1F03" w:rsidP="000B4F06">
      <w:pPr>
        <w:pStyle w:val="11"/>
        <w:tabs>
          <w:tab w:val="left" w:pos="1695"/>
        </w:tabs>
        <w:jc w:val="both"/>
        <w:rPr>
          <w:rFonts w:ascii="Times New Roman" w:hAnsi="Times New Roman"/>
          <w:sz w:val="28"/>
          <w:szCs w:val="28"/>
        </w:rPr>
      </w:pPr>
      <w:r w:rsidRPr="00462230">
        <w:rPr>
          <w:rFonts w:ascii="Times New Roman" w:hAnsi="Times New Roman"/>
          <w:sz w:val="28"/>
          <w:szCs w:val="28"/>
        </w:rPr>
        <w:t>10-12 уроков.</w:t>
      </w:r>
    </w:p>
    <w:p w:rsidR="00BA1F03" w:rsidRPr="00E95667" w:rsidRDefault="00BA1F03" w:rsidP="007A1362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двухлетнем обучении преподаватель использует те же разделы, усложняя задачи и углубляя знания и навыки.</w:t>
      </w:r>
    </w:p>
    <w:p w:rsidR="00BA1F03" w:rsidRPr="00462230" w:rsidRDefault="00BA1F03" w:rsidP="004068AA">
      <w:pPr>
        <w:tabs>
          <w:tab w:val="left" w:pos="1695"/>
        </w:tabs>
        <w:jc w:val="center"/>
        <w:rPr>
          <w:rFonts w:ascii="Times New Roman" w:hAnsi="Times New Roman"/>
          <w:sz w:val="28"/>
          <w:szCs w:val="28"/>
        </w:rPr>
      </w:pPr>
      <w:r w:rsidRPr="00462230">
        <w:rPr>
          <w:rFonts w:ascii="Times New Roman" w:hAnsi="Times New Roman"/>
          <w:b/>
          <w:sz w:val="28"/>
          <w:szCs w:val="28"/>
        </w:rPr>
        <w:t>С</w:t>
      </w:r>
      <w:r w:rsidR="007A20AA" w:rsidRPr="007A20AA">
        <w:rPr>
          <w:rFonts w:ascii="Times New Roman" w:hAnsi="Times New Roman"/>
          <w:b/>
          <w:sz w:val="28"/>
          <w:szCs w:val="28"/>
        </w:rPr>
        <w:t>лушание музыки</w:t>
      </w:r>
    </w:p>
    <w:p w:rsidR="00BA1F03" w:rsidRDefault="00BA1F03" w:rsidP="004068AA">
      <w:pPr>
        <w:tabs>
          <w:tab w:val="left" w:pos="1695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Слушани</w:t>
      </w:r>
      <w:r w:rsidRPr="00462230">
        <w:rPr>
          <w:rFonts w:ascii="Times New Roman" w:hAnsi="Times New Roman"/>
          <w:sz w:val="28"/>
          <w:szCs w:val="28"/>
        </w:rPr>
        <w:t>е музыки необходимо проводить систематически, не реже одного раза в неделю. На каждом уроке исполняется одно новое произведение и повторяются две-три из ранее прослушанных пьес.</w:t>
      </w:r>
    </w:p>
    <w:p w:rsidR="002468BE" w:rsidRDefault="002468BE" w:rsidP="004068AA">
      <w:pPr>
        <w:tabs>
          <w:tab w:val="left" w:pos="1695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468BE" w:rsidRDefault="002468BE" w:rsidP="004068AA">
      <w:pPr>
        <w:tabs>
          <w:tab w:val="left" w:pos="1695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A1F03" w:rsidRDefault="007A20AA" w:rsidP="000869A5">
      <w:pPr>
        <w:tabs>
          <w:tab w:val="left" w:pos="169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Постановка рук и приемы звукоизвлечения</w:t>
      </w:r>
    </w:p>
    <w:p w:rsidR="00BA1F03" w:rsidRPr="00B45F45" w:rsidRDefault="00BA1F03" w:rsidP="00AD37B4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AD37B4">
        <w:rPr>
          <w:rFonts w:ascii="Times New Roman" w:hAnsi="Times New Roman"/>
          <w:sz w:val="28"/>
          <w:szCs w:val="28"/>
        </w:rPr>
        <w:t>Правильная посадка за инструментом. Подготовительные упражнения, гимнастика для рук</w:t>
      </w:r>
      <w:r>
        <w:rPr>
          <w:rFonts w:ascii="Times New Roman" w:hAnsi="Times New Roman"/>
          <w:sz w:val="28"/>
          <w:szCs w:val="28"/>
        </w:rPr>
        <w:t>. Основные приемы звукоизвлечения (</w:t>
      </w:r>
      <w:r>
        <w:rPr>
          <w:rFonts w:ascii="Times New Roman" w:hAnsi="Times New Roman"/>
          <w:sz w:val="28"/>
          <w:szCs w:val="28"/>
          <w:lang w:val="en-US"/>
        </w:rPr>
        <w:t>non</w:t>
      </w:r>
      <w:r w:rsidRPr="000B773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legato</w:t>
      </w:r>
      <w:r w:rsidRPr="000B773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staccato</w:t>
      </w:r>
      <w:r>
        <w:rPr>
          <w:rFonts w:ascii="Times New Roman" w:hAnsi="Times New Roman"/>
          <w:sz w:val="28"/>
          <w:szCs w:val="28"/>
        </w:rPr>
        <w:t>)</w:t>
      </w:r>
      <w:r w:rsidRPr="000B7733">
        <w:rPr>
          <w:rFonts w:ascii="Times New Roman" w:hAnsi="Times New Roman"/>
          <w:sz w:val="28"/>
          <w:szCs w:val="28"/>
        </w:rPr>
        <w:t>.</w:t>
      </w:r>
    </w:p>
    <w:p w:rsidR="00BA1F03" w:rsidRPr="00AD37B4" w:rsidRDefault="002075FE" w:rsidP="00AD37B4">
      <w:pPr>
        <w:tabs>
          <w:tab w:val="left" w:pos="169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Знакомство с нотной грамотой</w:t>
      </w:r>
    </w:p>
    <w:p w:rsidR="00BA1F03" w:rsidRPr="000869A5" w:rsidRDefault="002075FE" w:rsidP="00AD37B4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игры по ноткам-картинкам постепенный переход к  п</w:t>
      </w:r>
      <w:r w:rsidR="00BA1F03" w:rsidRPr="00AD37B4">
        <w:rPr>
          <w:rFonts w:ascii="Times New Roman" w:hAnsi="Times New Roman"/>
          <w:sz w:val="28"/>
          <w:szCs w:val="28"/>
        </w:rPr>
        <w:t>онятия</w:t>
      </w:r>
      <w:r>
        <w:rPr>
          <w:rFonts w:ascii="Times New Roman" w:hAnsi="Times New Roman"/>
          <w:sz w:val="28"/>
          <w:szCs w:val="28"/>
        </w:rPr>
        <w:t>м</w:t>
      </w:r>
      <w:r w:rsidR="00BA1F03">
        <w:rPr>
          <w:rFonts w:ascii="Times New Roman" w:hAnsi="Times New Roman"/>
          <w:sz w:val="28"/>
          <w:szCs w:val="28"/>
        </w:rPr>
        <w:t xml:space="preserve"> </w:t>
      </w:r>
      <w:r w:rsidR="00BA1F03" w:rsidRPr="00AD37B4">
        <w:rPr>
          <w:rFonts w:ascii="Times New Roman" w:hAnsi="Times New Roman"/>
          <w:sz w:val="28"/>
          <w:szCs w:val="28"/>
        </w:rPr>
        <w:t>– нота, нотный стан, порядок расположения нот, скрипичный ключ, длительности нот, паузы, такт, темп, размер.</w:t>
      </w:r>
    </w:p>
    <w:p w:rsidR="00BA1F03" w:rsidRPr="00462230" w:rsidRDefault="00BA1F03" w:rsidP="007A1362">
      <w:pPr>
        <w:tabs>
          <w:tab w:val="left" w:pos="169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2230">
        <w:rPr>
          <w:rFonts w:ascii="Times New Roman" w:hAnsi="Times New Roman"/>
          <w:b/>
          <w:sz w:val="28"/>
          <w:szCs w:val="28"/>
        </w:rPr>
        <w:t>Первый раздел.</w:t>
      </w:r>
    </w:p>
    <w:p w:rsidR="00BA1F03" w:rsidRPr="00462230" w:rsidRDefault="002075FE" w:rsidP="007A1362">
      <w:pPr>
        <w:tabs>
          <w:tab w:val="left" w:pos="169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462230">
        <w:rPr>
          <w:rFonts w:ascii="Times New Roman" w:hAnsi="Times New Roman"/>
          <w:b/>
          <w:sz w:val="28"/>
          <w:szCs w:val="28"/>
        </w:rPr>
        <w:t>одбирание по слуху одноголосных мелодий</w:t>
      </w:r>
    </w:p>
    <w:p w:rsidR="00BA1F03" w:rsidRPr="00462230" w:rsidRDefault="00BA1F03" w:rsidP="000E1CBF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62230">
        <w:rPr>
          <w:rFonts w:ascii="Times New Roman" w:hAnsi="Times New Roman"/>
          <w:sz w:val="28"/>
          <w:szCs w:val="28"/>
        </w:rPr>
        <w:t>Подбиранию на инструменте предшествует слуховое запоминание мелодий и их воспроизведение голосом.</w:t>
      </w:r>
    </w:p>
    <w:p w:rsidR="00BA1F03" w:rsidRPr="00462230" w:rsidRDefault="00BA1F03" w:rsidP="000E1CBF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62230">
        <w:rPr>
          <w:rFonts w:ascii="Times New Roman" w:hAnsi="Times New Roman"/>
          <w:sz w:val="28"/>
          <w:szCs w:val="28"/>
        </w:rPr>
        <w:t>Песни сначала подбираются одной рукой (3-м пальцем). Вслед за этим педагог, обращает внимание на ритмичность, пластичность движений и тембровую окраску ярких интонаций.</w:t>
      </w:r>
    </w:p>
    <w:p w:rsidR="00BA1F03" w:rsidRPr="00462230" w:rsidRDefault="00BA1F03" w:rsidP="000E1CBF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62230">
        <w:rPr>
          <w:rFonts w:ascii="Times New Roman" w:hAnsi="Times New Roman"/>
          <w:sz w:val="28"/>
          <w:szCs w:val="28"/>
        </w:rPr>
        <w:t xml:space="preserve">В песнях перед учеником ставится задача – овладеть начальными приемами игры </w:t>
      </w:r>
      <w:r w:rsidRPr="000E1CBF">
        <w:rPr>
          <w:rFonts w:ascii="Times New Roman" w:hAnsi="Times New Roman"/>
          <w:sz w:val="28"/>
          <w:szCs w:val="28"/>
        </w:rPr>
        <w:t>non</w:t>
      </w:r>
      <w:r w:rsidRPr="00462230">
        <w:rPr>
          <w:rFonts w:ascii="Times New Roman" w:hAnsi="Times New Roman"/>
          <w:sz w:val="28"/>
          <w:szCs w:val="28"/>
        </w:rPr>
        <w:t xml:space="preserve"> </w:t>
      </w:r>
      <w:r w:rsidRPr="000E1CBF">
        <w:rPr>
          <w:rFonts w:ascii="Times New Roman" w:hAnsi="Times New Roman"/>
          <w:sz w:val="28"/>
          <w:szCs w:val="28"/>
        </w:rPr>
        <w:t>legato</w:t>
      </w:r>
      <w:r w:rsidRPr="00462230">
        <w:rPr>
          <w:rFonts w:ascii="Times New Roman" w:hAnsi="Times New Roman"/>
          <w:sz w:val="28"/>
          <w:szCs w:val="28"/>
        </w:rPr>
        <w:t>.</w:t>
      </w:r>
    </w:p>
    <w:p w:rsidR="00BA1F03" w:rsidRPr="00462230" w:rsidRDefault="00BA1F03" w:rsidP="000E1CBF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62230">
        <w:rPr>
          <w:rFonts w:ascii="Times New Roman" w:hAnsi="Times New Roman"/>
          <w:sz w:val="28"/>
          <w:szCs w:val="28"/>
        </w:rPr>
        <w:t>Перед игрой по слуху, следует познакомить ученика с названиями звук-клавиш в диапазоне первой октавы.</w:t>
      </w:r>
      <w:r w:rsidR="002075FE">
        <w:rPr>
          <w:rFonts w:ascii="Times New Roman" w:hAnsi="Times New Roman"/>
          <w:sz w:val="28"/>
          <w:szCs w:val="28"/>
        </w:rPr>
        <w:t xml:space="preserve"> Это очень увлекательно проходит при помощи пособия для детей дошкольного возраста «Сказка про Мишку» </w:t>
      </w:r>
      <w:r w:rsidRPr="00462230">
        <w:rPr>
          <w:rFonts w:ascii="Times New Roman" w:hAnsi="Times New Roman"/>
          <w:sz w:val="28"/>
          <w:szCs w:val="28"/>
        </w:rPr>
        <w:t xml:space="preserve"> </w:t>
      </w:r>
      <w:r w:rsidR="002075FE">
        <w:rPr>
          <w:rFonts w:ascii="Times New Roman" w:hAnsi="Times New Roman"/>
          <w:sz w:val="28"/>
          <w:szCs w:val="28"/>
        </w:rPr>
        <w:t>Шаровой Е.Ю. Мелодии и песенки записываются при помощи ноток-картинок из этого пособия, что помогает ученикам быстро научиться играть мелодии на инструменте. Это сочетается с подбором различных более простых мелодий и песен.</w:t>
      </w:r>
    </w:p>
    <w:p w:rsidR="00BA1F03" w:rsidRPr="00462230" w:rsidRDefault="000E5291" w:rsidP="007A1362">
      <w:pPr>
        <w:tabs>
          <w:tab w:val="left" w:pos="1695"/>
        </w:tabs>
        <w:spacing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462230">
        <w:rPr>
          <w:rFonts w:ascii="Times New Roman" w:hAnsi="Times New Roman"/>
          <w:b/>
          <w:sz w:val="28"/>
          <w:szCs w:val="28"/>
        </w:rPr>
        <w:t>гра подобранных по слуху мелодий в ансамбле с педагогом</w:t>
      </w:r>
    </w:p>
    <w:p w:rsidR="00BA1F03" w:rsidRPr="00462230" w:rsidRDefault="00BA1F03" w:rsidP="000E1CBF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62230">
        <w:rPr>
          <w:rFonts w:ascii="Times New Roman" w:hAnsi="Times New Roman"/>
          <w:sz w:val="28"/>
          <w:szCs w:val="28"/>
        </w:rPr>
        <w:t xml:space="preserve">В этом виде работы педагог может не только исполнять вторую партию ансамбля, но и просто поддерживать мелодию, которую играет ученик, основными функциями (Т </w:t>
      </w:r>
      <w:r w:rsidRPr="000E1CBF">
        <w:rPr>
          <w:rFonts w:ascii="Times New Roman" w:hAnsi="Times New Roman"/>
          <w:sz w:val="28"/>
          <w:szCs w:val="28"/>
        </w:rPr>
        <w:t>S</w:t>
      </w:r>
      <w:r w:rsidRPr="00462230">
        <w:rPr>
          <w:rFonts w:ascii="Times New Roman" w:hAnsi="Times New Roman"/>
          <w:sz w:val="28"/>
          <w:szCs w:val="28"/>
        </w:rPr>
        <w:t xml:space="preserve"> </w:t>
      </w:r>
      <w:r w:rsidRPr="000E1CBF">
        <w:rPr>
          <w:rFonts w:ascii="Times New Roman" w:hAnsi="Times New Roman"/>
          <w:sz w:val="28"/>
          <w:szCs w:val="28"/>
        </w:rPr>
        <w:t>D</w:t>
      </w:r>
      <w:r w:rsidRPr="00462230">
        <w:rPr>
          <w:rFonts w:ascii="Times New Roman" w:hAnsi="Times New Roman"/>
          <w:sz w:val="28"/>
          <w:szCs w:val="28"/>
        </w:rPr>
        <w:t xml:space="preserve"> )</w:t>
      </w:r>
    </w:p>
    <w:p w:rsidR="00BA1F03" w:rsidRDefault="00BA1F03" w:rsidP="000E1CBF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62230">
        <w:rPr>
          <w:rFonts w:ascii="Times New Roman" w:hAnsi="Times New Roman"/>
          <w:sz w:val="28"/>
          <w:szCs w:val="28"/>
        </w:rPr>
        <w:t xml:space="preserve">Педагог находится за одним инструментом с учеником. </w:t>
      </w:r>
    </w:p>
    <w:p w:rsidR="00ED0220" w:rsidRDefault="00ED0220" w:rsidP="000E1CBF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ED0220" w:rsidRPr="00462230" w:rsidRDefault="00ED0220" w:rsidP="000E1CBF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BA1F03" w:rsidRPr="00462230" w:rsidRDefault="00BA1F03" w:rsidP="007A1362">
      <w:pPr>
        <w:tabs>
          <w:tab w:val="left" w:pos="1695"/>
        </w:tabs>
        <w:jc w:val="center"/>
        <w:rPr>
          <w:rFonts w:ascii="Times New Roman" w:hAnsi="Times New Roman"/>
          <w:b/>
          <w:sz w:val="28"/>
          <w:szCs w:val="28"/>
        </w:rPr>
      </w:pPr>
      <w:r w:rsidRPr="00462230">
        <w:rPr>
          <w:rFonts w:ascii="Times New Roman" w:hAnsi="Times New Roman"/>
          <w:b/>
          <w:sz w:val="28"/>
          <w:szCs w:val="28"/>
        </w:rPr>
        <w:lastRenderedPageBreak/>
        <w:t>Второй раздел.</w:t>
      </w:r>
    </w:p>
    <w:p w:rsidR="00BA1F03" w:rsidRPr="00462230" w:rsidRDefault="000E5291" w:rsidP="007A1362">
      <w:pPr>
        <w:tabs>
          <w:tab w:val="left" w:pos="169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</w:t>
      </w:r>
      <w:r w:rsidRPr="00462230">
        <w:rPr>
          <w:rFonts w:ascii="Times New Roman" w:hAnsi="Times New Roman"/>
          <w:b/>
          <w:sz w:val="28"/>
          <w:szCs w:val="28"/>
        </w:rPr>
        <w:t>ра по нотам одноголосных мелодий</w:t>
      </w:r>
    </w:p>
    <w:p w:rsidR="00BA1F03" w:rsidRPr="00462230" w:rsidRDefault="00BA1F03" w:rsidP="000E1CBF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62230">
        <w:rPr>
          <w:rFonts w:ascii="Times New Roman" w:hAnsi="Times New Roman"/>
          <w:sz w:val="28"/>
          <w:szCs w:val="28"/>
        </w:rPr>
        <w:t>Приступая к разучиванию произведения, ученик должен сначала назвать ноты, из которых складывается мелодия, пропеть ее со словами или называя ноты, воспроизвести ритмический рисунок хлопками, подготовить аппликатуру и только после этого перейти к игре по нотам. Вначале возможна игра без счета, лишь со слуховой ориентацией в ритме.</w:t>
      </w:r>
    </w:p>
    <w:p w:rsidR="00BA1F03" w:rsidRPr="00462230" w:rsidRDefault="00BA1F03" w:rsidP="000E1CBF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62230">
        <w:rPr>
          <w:rFonts w:ascii="Times New Roman" w:hAnsi="Times New Roman"/>
          <w:sz w:val="28"/>
          <w:szCs w:val="28"/>
        </w:rPr>
        <w:t xml:space="preserve">Важно научить ребенка переводить взгляд с нот на клавиатуру. На данном этапе обучения играем по нотам, наизусть музыкальные произведения не учим. Ученик играет приемом </w:t>
      </w:r>
      <w:r w:rsidRPr="000E1CBF">
        <w:rPr>
          <w:rFonts w:ascii="Times New Roman" w:hAnsi="Times New Roman"/>
          <w:sz w:val="28"/>
          <w:szCs w:val="28"/>
        </w:rPr>
        <w:t>non</w:t>
      </w:r>
      <w:r w:rsidRPr="00462230">
        <w:rPr>
          <w:rFonts w:ascii="Times New Roman" w:hAnsi="Times New Roman"/>
          <w:sz w:val="28"/>
          <w:szCs w:val="28"/>
        </w:rPr>
        <w:t xml:space="preserve"> </w:t>
      </w:r>
      <w:r w:rsidRPr="000E1CBF">
        <w:rPr>
          <w:rFonts w:ascii="Times New Roman" w:hAnsi="Times New Roman"/>
          <w:sz w:val="28"/>
          <w:szCs w:val="28"/>
        </w:rPr>
        <w:t>legato</w:t>
      </w:r>
      <w:r w:rsidRPr="00462230">
        <w:rPr>
          <w:rFonts w:ascii="Times New Roman" w:hAnsi="Times New Roman"/>
          <w:sz w:val="28"/>
          <w:szCs w:val="28"/>
        </w:rPr>
        <w:t xml:space="preserve"> . Некоторые произведения можно пробовать исполнять на </w:t>
      </w:r>
      <w:r w:rsidRPr="000E1CBF">
        <w:rPr>
          <w:rFonts w:ascii="Times New Roman" w:hAnsi="Times New Roman"/>
          <w:sz w:val="28"/>
          <w:szCs w:val="28"/>
        </w:rPr>
        <w:t>staccato</w:t>
      </w:r>
      <w:r w:rsidRPr="00462230">
        <w:rPr>
          <w:rFonts w:ascii="Times New Roman" w:hAnsi="Times New Roman"/>
          <w:sz w:val="28"/>
          <w:szCs w:val="28"/>
        </w:rPr>
        <w:t xml:space="preserve"> («Дождик»)</w:t>
      </w:r>
    </w:p>
    <w:p w:rsidR="00BA1F03" w:rsidRPr="00462230" w:rsidRDefault="000E5291" w:rsidP="007A1362">
      <w:pPr>
        <w:tabs>
          <w:tab w:val="left" w:pos="169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462230">
        <w:rPr>
          <w:rFonts w:ascii="Times New Roman" w:hAnsi="Times New Roman"/>
          <w:b/>
          <w:sz w:val="28"/>
          <w:szCs w:val="28"/>
        </w:rPr>
        <w:t>гра по нотам одноголосных мелодий в ансамбле с педагогом</w:t>
      </w:r>
    </w:p>
    <w:p w:rsidR="00BA1F03" w:rsidRPr="00462230" w:rsidRDefault="00BA1F03" w:rsidP="007A1362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62230">
        <w:rPr>
          <w:rFonts w:ascii="Times New Roman" w:hAnsi="Times New Roman"/>
          <w:sz w:val="28"/>
          <w:szCs w:val="28"/>
        </w:rPr>
        <w:t>Игра по нотам одноголосных мелодий возможна в ансамбле с педагогом, если есть вторая партия для педагога, если ее нет, то педагог сам сочиняет вторую партию из основных функций. Педагог пробует играть на втором инструменте.</w:t>
      </w:r>
    </w:p>
    <w:p w:rsidR="00BA1F03" w:rsidRPr="00462230" w:rsidRDefault="00BA1F03" w:rsidP="007A1362">
      <w:pPr>
        <w:tabs>
          <w:tab w:val="left" w:pos="1695"/>
        </w:tabs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462230">
        <w:rPr>
          <w:rFonts w:ascii="Times New Roman" w:hAnsi="Times New Roman"/>
          <w:b/>
          <w:sz w:val="28"/>
          <w:szCs w:val="28"/>
        </w:rPr>
        <w:t>Третий раздел</w:t>
      </w:r>
    </w:p>
    <w:p w:rsidR="00BA1F03" w:rsidRPr="00462230" w:rsidRDefault="000E5291" w:rsidP="007A1362">
      <w:pPr>
        <w:tabs>
          <w:tab w:val="left" w:pos="1695"/>
        </w:tabs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462230">
        <w:rPr>
          <w:rFonts w:ascii="Times New Roman" w:hAnsi="Times New Roman"/>
          <w:b/>
          <w:sz w:val="28"/>
          <w:szCs w:val="28"/>
        </w:rPr>
        <w:t>гра более сложных одноголосных мелодий и легких пьес</w:t>
      </w:r>
    </w:p>
    <w:p w:rsidR="00BA1F03" w:rsidRPr="00462230" w:rsidRDefault="00BA1F03" w:rsidP="000E1CBF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62230">
        <w:rPr>
          <w:rFonts w:ascii="Times New Roman" w:hAnsi="Times New Roman"/>
          <w:sz w:val="28"/>
          <w:szCs w:val="28"/>
        </w:rPr>
        <w:t xml:space="preserve">В этом разделе ученик исполняет произведения на </w:t>
      </w:r>
      <w:r w:rsidRPr="000E1CBF">
        <w:rPr>
          <w:rFonts w:ascii="Times New Roman" w:hAnsi="Times New Roman"/>
          <w:sz w:val="28"/>
          <w:szCs w:val="28"/>
        </w:rPr>
        <w:t>non</w:t>
      </w:r>
      <w:r w:rsidRPr="00462230">
        <w:rPr>
          <w:rFonts w:ascii="Times New Roman" w:hAnsi="Times New Roman"/>
          <w:sz w:val="28"/>
          <w:szCs w:val="28"/>
        </w:rPr>
        <w:t xml:space="preserve"> </w:t>
      </w:r>
      <w:r w:rsidRPr="000E1CBF">
        <w:rPr>
          <w:rFonts w:ascii="Times New Roman" w:hAnsi="Times New Roman"/>
          <w:sz w:val="28"/>
          <w:szCs w:val="28"/>
        </w:rPr>
        <w:t>legato</w:t>
      </w:r>
      <w:r w:rsidRPr="00462230">
        <w:rPr>
          <w:rFonts w:ascii="Times New Roman" w:hAnsi="Times New Roman"/>
          <w:sz w:val="28"/>
          <w:szCs w:val="28"/>
        </w:rPr>
        <w:t xml:space="preserve">, </w:t>
      </w:r>
      <w:r w:rsidRPr="000E1CBF">
        <w:rPr>
          <w:rFonts w:ascii="Times New Roman" w:hAnsi="Times New Roman"/>
          <w:sz w:val="28"/>
          <w:szCs w:val="28"/>
        </w:rPr>
        <w:t>staccato</w:t>
      </w:r>
      <w:r w:rsidRPr="0046223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2230">
        <w:rPr>
          <w:rFonts w:ascii="Times New Roman" w:hAnsi="Times New Roman"/>
          <w:sz w:val="28"/>
          <w:szCs w:val="28"/>
        </w:rPr>
        <w:t xml:space="preserve">пробует </w:t>
      </w:r>
      <w:r w:rsidRPr="000E1CBF">
        <w:rPr>
          <w:rFonts w:ascii="Times New Roman" w:hAnsi="Times New Roman"/>
          <w:sz w:val="28"/>
          <w:szCs w:val="28"/>
        </w:rPr>
        <w:t>legato</w:t>
      </w:r>
      <w:r w:rsidRPr="00462230">
        <w:rPr>
          <w:rFonts w:ascii="Times New Roman" w:hAnsi="Times New Roman"/>
          <w:sz w:val="28"/>
          <w:szCs w:val="28"/>
        </w:rPr>
        <w:t>-   по 2, затем 3 звука</w:t>
      </w:r>
    </w:p>
    <w:p w:rsidR="00BA1F03" w:rsidRPr="00462230" w:rsidRDefault="00BA1F03" w:rsidP="000E1CBF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62230">
        <w:rPr>
          <w:rFonts w:ascii="Times New Roman" w:hAnsi="Times New Roman"/>
          <w:sz w:val="28"/>
          <w:szCs w:val="28"/>
        </w:rPr>
        <w:t xml:space="preserve">Следует обратить внимание ученика на плавное интонирование мелодий, исполняемых </w:t>
      </w:r>
      <w:r w:rsidRPr="000E1CBF">
        <w:rPr>
          <w:rFonts w:ascii="Times New Roman" w:hAnsi="Times New Roman"/>
          <w:sz w:val="28"/>
          <w:szCs w:val="28"/>
        </w:rPr>
        <w:t>legato</w:t>
      </w:r>
      <w:r w:rsidRPr="00462230">
        <w:rPr>
          <w:rFonts w:ascii="Times New Roman" w:hAnsi="Times New Roman"/>
          <w:sz w:val="28"/>
          <w:szCs w:val="28"/>
        </w:rPr>
        <w:t>. Здесь ребенок также знакомится с длительностями, размером, тактовым членением, динамикой, знаками альтерации, хотя с некоторыми перечисленными видами, он может быть знаком в первом и втором разделе. При счете вслух рекомендуется отсчитывать основные доли такта – четвертные ноты.</w:t>
      </w:r>
    </w:p>
    <w:p w:rsidR="00BA1F03" w:rsidRPr="00462230" w:rsidRDefault="00BA1F03" w:rsidP="000E1CBF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62230">
        <w:rPr>
          <w:rFonts w:ascii="Times New Roman" w:hAnsi="Times New Roman"/>
          <w:sz w:val="28"/>
          <w:szCs w:val="28"/>
        </w:rPr>
        <w:t>В музыкальном материале третьего раздела ставиться новая задача- начальное восприятие элементов гармонии и полифонии. Фактура песен и пьес более разнообразна. Ранее усвоен</w:t>
      </w:r>
      <w:r w:rsidR="000E5291">
        <w:rPr>
          <w:rFonts w:ascii="Times New Roman" w:hAnsi="Times New Roman"/>
          <w:sz w:val="28"/>
          <w:szCs w:val="28"/>
        </w:rPr>
        <w:t>н</w:t>
      </w:r>
      <w:r w:rsidRPr="00462230">
        <w:rPr>
          <w:rFonts w:ascii="Times New Roman" w:hAnsi="Times New Roman"/>
          <w:sz w:val="28"/>
          <w:szCs w:val="28"/>
        </w:rPr>
        <w:t>ы</w:t>
      </w:r>
      <w:r w:rsidR="000E5291">
        <w:rPr>
          <w:rFonts w:ascii="Times New Roman" w:hAnsi="Times New Roman"/>
          <w:sz w:val="28"/>
          <w:szCs w:val="28"/>
        </w:rPr>
        <w:t>е</w:t>
      </w:r>
      <w:r w:rsidRPr="00462230">
        <w:rPr>
          <w:rFonts w:ascii="Times New Roman" w:hAnsi="Times New Roman"/>
          <w:sz w:val="28"/>
          <w:szCs w:val="28"/>
        </w:rPr>
        <w:t xml:space="preserve"> приемы позиционной игры сочетаются с расширением регистров, появлением новых штрихов и подвижной метрики. Вместе с привычными для ребенка приемами поочередного вступления рук вводится одновременная игра обеими руками. Большое место отводится развитию навыков подвижной игры </w:t>
      </w:r>
      <w:r w:rsidRPr="000E1CBF">
        <w:rPr>
          <w:rFonts w:ascii="Times New Roman" w:hAnsi="Times New Roman"/>
          <w:sz w:val="28"/>
          <w:szCs w:val="28"/>
        </w:rPr>
        <w:t>legato</w:t>
      </w:r>
      <w:r w:rsidRPr="00462230">
        <w:rPr>
          <w:rFonts w:ascii="Times New Roman" w:hAnsi="Times New Roman"/>
          <w:sz w:val="28"/>
          <w:szCs w:val="28"/>
        </w:rPr>
        <w:t xml:space="preserve">. </w:t>
      </w:r>
    </w:p>
    <w:p w:rsidR="00BA1F03" w:rsidRPr="00462230" w:rsidRDefault="000E5291" w:rsidP="007A1362">
      <w:pPr>
        <w:tabs>
          <w:tab w:val="left" w:pos="1695"/>
        </w:tabs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</w:t>
      </w:r>
      <w:r w:rsidRPr="00462230">
        <w:rPr>
          <w:rFonts w:ascii="Times New Roman" w:hAnsi="Times New Roman"/>
          <w:b/>
          <w:sz w:val="28"/>
          <w:szCs w:val="28"/>
        </w:rPr>
        <w:t>гра более сложных одноголосных мелодий в а</w:t>
      </w:r>
      <w:r>
        <w:rPr>
          <w:rFonts w:ascii="Times New Roman" w:hAnsi="Times New Roman"/>
          <w:b/>
          <w:sz w:val="28"/>
          <w:szCs w:val="28"/>
        </w:rPr>
        <w:t>н</w:t>
      </w:r>
      <w:r w:rsidRPr="00462230">
        <w:rPr>
          <w:rFonts w:ascii="Times New Roman" w:hAnsi="Times New Roman"/>
          <w:b/>
          <w:sz w:val="28"/>
          <w:szCs w:val="28"/>
        </w:rPr>
        <w:t>самбле с педагогом</w:t>
      </w:r>
    </w:p>
    <w:p w:rsidR="00BA1F03" w:rsidRPr="00462230" w:rsidRDefault="00BA1F03" w:rsidP="000E1CBF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62230">
        <w:rPr>
          <w:rFonts w:ascii="Times New Roman" w:hAnsi="Times New Roman"/>
          <w:sz w:val="28"/>
          <w:szCs w:val="28"/>
        </w:rPr>
        <w:t xml:space="preserve">Игра более сложных одноголосных мелодий рекомендована в ансамбле с педагогом. </w:t>
      </w:r>
    </w:p>
    <w:p w:rsidR="00BA1F03" w:rsidRPr="00462230" w:rsidRDefault="00BA1F03" w:rsidP="000E1CBF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62230">
        <w:rPr>
          <w:rFonts w:ascii="Times New Roman" w:hAnsi="Times New Roman"/>
          <w:sz w:val="28"/>
          <w:szCs w:val="28"/>
        </w:rPr>
        <w:t xml:space="preserve">Необходимо, чтобы педагог играл на втором инструменте. </w:t>
      </w:r>
    </w:p>
    <w:p w:rsidR="00BA1F03" w:rsidRPr="00462230" w:rsidRDefault="00BA1F03" w:rsidP="007A1362">
      <w:pPr>
        <w:tabs>
          <w:tab w:val="left" w:pos="169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</w:t>
      </w:r>
      <w:r w:rsidRPr="00462230">
        <w:rPr>
          <w:rFonts w:ascii="Times New Roman" w:hAnsi="Times New Roman"/>
          <w:b/>
          <w:sz w:val="28"/>
          <w:szCs w:val="28"/>
        </w:rPr>
        <w:t>етвертый раздел</w:t>
      </w:r>
    </w:p>
    <w:p w:rsidR="00BA1F03" w:rsidRPr="00462230" w:rsidRDefault="000E5291" w:rsidP="007A1362">
      <w:pPr>
        <w:tabs>
          <w:tab w:val="left" w:pos="169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462230">
        <w:rPr>
          <w:rFonts w:ascii="Times New Roman" w:hAnsi="Times New Roman"/>
          <w:b/>
          <w:sz w:val="28"/>
          <w:szCs w:val="28"/>
        </w:rPr>
        <w:t>гра более сложных пьес с чередованием рук и двумя руками вместе</w:t>
      </w:r>
    </w:p>
    <w:p w:rsidR="00BA1F03" w:rsidRPr="00462230" w:rsidRDefault="00BA1F03" w:rsidP="000E1CBF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62230">
        <w:rPr>
          <w:rFonts w:ascii="Times New Roman" w:hAnsi="Times New Roman"/>
          <w:sz w:val="28"/>
          <w:szCs w:val="28"/>
        </w:rPr>
        <w:t xml:space="preserve">В этом разделе ученик играет музыкальные произведения, в которых возможно чередование основных приемов игры </w:t>
      </w:r>
      <w:r w:rsidRPr="000E1CBF">
        <w:rPr>
          <w:rFonts w:ascii="Times New Roman" w:hAnsi="Times New Roman"/>
          <w:sz w:val="28"/>
          <w:szCs w:val="28"/>
        </w:rPr>
        <w:t>non</w:t>
      </w:r>
      <w:r w:rsidRPr="00462230">
        <w:rPr>
          <w:rFonts w:ascii="Times New Roman" w:hAnsi="Times New Roman"/>
          <w:sz w:val="28"/>
          <w:szCs w:val="28"/>
        </w:rPr>
        <w:t xml:space="preserve"> </w:t>
      </w:r>
      <w:r w:rsidRPr="000E1CBF">
        <w:rPr>
          <w:rFonts w:ascii="Times New Roman" w:hAnsi="Times New Roman"/>
          <w:sz w:val="28"/>
          <w:szCs w:val="28"/>
        </w:rPr>
        <w:t>legato</w:t>
      </w:r>
      <w:r w:rsidRPr="00462230">
        <w:rPr>
          <w:rFonts w:ascii="Times New Roman" w:hAnsi="Times New Roman"/>
          <w:sz w:val="28"/>
          <w:szCs w:val="28"/>
        </w:rPr>
        <w:t xml:space="preserve">, </w:t>
      </w:r>
      <w:r w:rsidRPr="000E1CBF">
        <w:rPr>
          <w:rFonts w:ascii="Times New Roman" w:hAnsi="Times New Roman"/>
          <w:sz w:val="28"/>
          <w:szCs w:val="28"/>
        </w:rPr>
        <w:t>staccato</w:t>
      </w:r>
      <w:r w:rsidRPr="00462230">
        <w:rPr>
          <w:rFonts w:ascii="Times New Roman" w:hAnsi="Times New Roman"/>
          <w:sz w:val="28"/>
          <w:szCs w:val="28"/>
        </w:rPr>
        <w:t xml:space="preserve">, </w:t>
      </w:r>
      <w:r w:rsidRPr="000E1CBF">
        <w:rPr>
          <w:rFonts w:ascii="Times New Roman" w:hAnsi="Times New Roman"/>
          <w:sz w:val="28"/>
          <w:szCs w:val="28"/>
        </w:rPr>
        <w:t>legato</w:t>
      </w:r>
      <w:r w:rsidRPr="00462230">
        <w:rPr>
          <w:rFonts w:ascii="Times New Roman" w:hAnsi="Times New Roman"/>
          <w:sz w:val="28"/>
          <w:szCs w:val="28"/>
        </w:rPr>
        <w:t>.</w:t>
      </w:r>
    </w:p>
    <w:p w:rsidR="00BA1F03" w:rsidRPr="00462230" w:rsidRDefault="00BA1F03" w:rsidP="000E1CBF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62230">
        <w:rPr>
          <w:rFonts w:ascii="Times New Roman" w:hAnsi="Times New Roman"/>
          <w:sz w:val="28"/>
          <w:szCs w:val="28"/>
        </w:rPr>
        <w:t xml:space="preserve">В пьесах этого раздела развитие элементов музыкальной речи сочетается с более яркой жанровой характеристикой музыки. Пианистическая фактура произведений требует от ученика выполнения новых звуковых и технических задач. В произведениях встречаются параллельные и симметричные движения рук, певучее </w:t>
      </w:r>
      <w:r w:rsidRPr="000E1CBF">
        <w:rPr>
          <w:rFonts w:ascii="Times New Roman" w:hAnsi="Times New Roman"/>
          <w:sz w:val="28"/>
          <w:szCs w:val="28"/>
        </w:rPr>
        <w:t>legato</w:t>
      </w:r>
      <w:r w:rsidRPr="00462230">
        <w:rPr>
          <w:rFonts w:ascii="Times New Roman" w:hAnsi="Times New Roman"/>
          <w:sz w:val="28"/>
          <w:szCs w:val="28"/>
        </w:rPr>
        <w:t xml:space="preserve"> и чередование трех основных приемов игры </w:t>
      </w:r>
    </w:p>
    <w:p w:rsidR="00BA1F03" w:rsidRPr="00462230" w:rsidRDefault="000E5291" w:rsidP="007A1362">
      <w:pPr>
        <w:tabs>
          <w:tab w:val="left" w:pos="169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462230">
        <w:rPr>
          <w:rFonts w:ascii="Times New Roman" w:hAnsi="Times New Roman"/>
          <w:b/>
          <w:sz w:val="28"/>
          <w:szCs w:val="28"/>
        </w:rPr>
        <w:t>гра более сложных ансамблей</w:t>
      </w:r>
    </w:p>
    <w:p w:rsidR="00BA1F03" w:rsidRPr="00462230" w:rsidRDefault="00BA1F03" w:rsidP="007A1362">
      <w:pPr>
        <w:tabs>
          <w:tab w:val="left" w:pos="1695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462230">
        <w:rPr>
          <w:rFonts w:ascii="Times New Roman" w:hAnsi="Times New Roman"/>
          <w:sz w:val="28"/>
          <w:szCs w:val="28"/>
        </w:rPr>
        <w:t>Игра более сложных ансамблей с преподавателем. Возможна игра более простых ансамблей с другим учеником.</w:t>
      </w:r>
    </w:p>
    <w:p w:rsidR="00BA1F03" w:rsidRPr="000E5291" w:rsidRDefault="000E5291" w:rsidP="007A136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0E5291">
        <w:rPr>
          <w:rFonts w:ascii="Times New Roman" w:hAnsi="Times New Roman"/>
          <w:b/>
          <w:sz w:val="28"/>
          <w:szCs w:val="28"/>
        </w:rPr>
        <w:t>римерный репертуарный список</w:t>
      </w:r>
    </w:p>
    <w:p w:rsidR="00BA1F03" w:rsidRPr="00462230" w:rsidRDefault="00BA1F03" w:rsidP="000E1CBF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62230">
        <w:rPr>
          <w:rFonts w:ascii="Times New Roman" w:hAnsi="Times New Roman"/>
          <w:sz w:val="28"/>
          <w:szCs w:val="28"/>
        </w:rPr>
        <w:t>Все музыкальные произведения необходимо подбирать, учитывая индивидуальные особенности ребенка, его общее развитие и музыкальное восприятие. За преподавателем остается право расширять и дополнять предлагаемый репертуар, исходя из конкретных задач и индивидуальных возможностей каждого ученика.</w:t>
      </w:r>
    </w:p>
    <w:p w:rsidR="00BA1F03" w:rsidRDefault="00BA1F03" w:rsidP="000E1CBF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62230">
        <w:rPr>
          <w:rFonts w:ascii="Times New Roman" w:hAnsi="Times New Roman"/>
          <w:sz w:val="28"/>
          <w:szCs w:val="28"/>
        </w:rPr>
        <w:t>В репертуарный план могут входить детские песни, для дошкольного возраста, народные песни, простые пьески в сольном и ансамблевом исполнении</w:t>
      </w:r>
      <w:r>
        <w:rPr>
          <w:rFonts w:ascii="Times New Roman" w:hAnsi="Times New Roman"/>
          <w:sz w:val="28"/>
          <w:szCs w:val="28"/>
        </w:rPr>
        <w:t>.</w:t>
      </w:r>
    </w:p>
    <w:p w:rsidR="00BA1F03" w:rsidRPr="00FB6420" w:rsidRDefault="00BA1F03" w:rsidP="007A1362">
      <w:pPr>
        <w:ind w:firstLine="708"/>
        <w:rPr>
          <w:rFonts w:ascii="Times New Roman" w:hAnsi="Times New Roman"/>
          <w:b/>
          <w:sz w:val="28"/>
          <w:szCs w:val="28"/>
        </w:rPr>
      </w:pPr>
      <w:r w:rsidRPr="00FB6420">
        <w:rPr>
          <w:rFonts w:ascii="Times New Roman" w:hAnsi="Times New Roman"/>
          <w:b/>
          <w:sz w:val="28"/>
          <w:szCs w:val="28"/>
        </w:rPr>
        <w:t>Рекомендуемый репертуарный список:</w:t>
      </w:r>
    </w:p>
    <w:p w:rsidR="001B213E" w:rsidRPr="002075FE" w:rsidRDefault="001B213E" w:rsidP="001B213E">
      <w:pPr>
        <w:numPr>
          <w:ilvl w:val="0"/>
          <w:numId w:val="31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075FE">
        <w:rPr>
          <w:rFonts w:ascii="Times New Roman" w:hAnsi="Times New Roman"/>
          <w:sz w:val="28"/>
          <w:szCs w:val="28"/>
        </w:rPr>
        <w:t>Пособие по фортепиано  для детей 4-6 лет Автор – составитель:  преподаватель ДШИ им.Е.А.Мравинского   Шарова Е.Ю.Санкт-Петербург 2012 год</w:t>
      </w:r>
    </w:p>
    <w:p w:rsidR="00BA1F03" w:rsidRPr="002075FE" w:rsidRDefault="001B213E" w:rsidP="001B213E">
      <w:pPr>
        <w:numPr>
          <w:ilvl w:val="0"/>
          <w:numId w:val="31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5FE">
        <w:rPr>
          <w:rFonts w:ascii="Times New Roman" w:hAnsi="Times New Roman"/>
          <w:sz w:val="28"/>
          <w:szCs w:val="28"/>
        </w:rPr>
        <w:t>А. Артоболевская «Вальс собачек», «Прыг-скок»</w:t>
      </w:r>
      <w:r w:rsidR="002075FE">
        <w:rPr>
          <w:rFonts w:ascii="Times New Roman" w:hAnsi="Times New Roman"/>
          <w:sz w:val="28"/>
          <w:szCs w:val="28"/>
        </w:rPr>
        <w:t>, «Где ты Лека»</w:t>
      </w:r>
    </w:p>
    <w:p w:rsidR="001B213E" w:rsidRPr="002075FE" w:rsidRDefault="001B213E" w:rsidP="001B213E">
      <w:pPr>
        <w:numPr>
          <w:ilvl w:val="0"/>
          <w:numId w:val="31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75FE">
        <w:rPr>
          <w:rFonts w:ascii="Times New Roman" w:hAnsi="Times New Roman"/>
          <w:sz w:val="28"/>
          <w:szCs w:val="28"/>
        </w:rPr>
        <w:lastRenderedPageBreak/>
        <w:t>О. Геталова «В музыку с радостью» для детей 4-6 лет начальные пьески.</w:t>
      </w:r>
    </w:p>
    <w:p w:rsidR="001B213E" w:rsidRDefault="002075FE" w:rsidP="001B213E">
      <w:pPr>
        <w:numPr>
          <w:ilvl w:val="0"/>
          <w:numId w:val="31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 Геталова , И  Визная «В музыку с радостью» «Ехали медведи»,»Два кота», «Скок-скок», и дальше пьесы начального этапа.</w:t>
      </w:r>
    </w:p>
    <w:p w:rsidR="002075FE" w:rsidRPr="002075FE" w:rsidRDefault="00753F1D" w:rsidP="001B213E">
      <w:pPr>
        <w:numPr>
          <w:ilvl w:val="0"/>
          <w:numId w:val="31"/>
        </w:numPr>
        <w:tabs>
          <w:tab w:val="left" w:pos="360"/>
        </w:tabs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 Юдовина-Гальперина «Большая музыка – маленькому музыканту»</w:t>
      </w:r>
    </w:p>
    <w:p w:rsidR="00BA1F03" w:rsidRPr="00563E18" w:rsidRDefault="00BA1F03" w:rsidP="00563E18">
      <w:pPr>
        <w:pStyle w:val="11"/>
        <w:numPr>
          <w:ilvl w:val="0"/>
          <w:numId w:val="22"/>
        </w:numPr>
        <w:tabs>
          <w:tab w:val="left" w:pos="1695"/>
        </w:tabs>
        <w:jc w:val="center"/>
        <w:rPr>
          <w:rFonts w:ascii="Times New Roman" w:hAnsi="Times New Roman"/>
          <w:b/>
          <w:sz w:val="28"/>
          <w:szCs w:val="28"/>
        </w:rPr>
      </w:pPr>
      <w:r w:rsidRPr="00563E18">
        <w:rPr>
          <w:rFonts w:ascii="Times New Roman" w:hAnsi="Times New Roman"/>
          <w:b/>
          <w:sz w:val="28"/>
          <w:szCs w:val="28"/>
        </w:rPr>
        <w:t>Требования к уровню подготовки учащихся</w:t>
      </w:r>
    </w:p>
    <w:p w:rsidR="00BA1F03" w:rsidRPr="00DF05E8" w:rsidRDefault="00BA1F03" w:rsidP="000E5291">
      <w:pPr>
        <w:pStyle w:val="11"/>
        <w:tabs>
          <w:tab w:val="left" w:pos="1695"/>
        </w:tabs>
        <w:ind w:left="-426" w:firstLine="284"/>
        <w:jc w:val="both"/>
        <w:rPr>
          <w:rFonts w:ascii="Times New Roman" w:hAnsi="Times New Roman"/>
          <w:sz w:val="28"/>
          <w:szCs w:val="28"/>
        </w:rPr>
      </w:pPr>
      <w:r w:rsidRPr="00DF05E8">
        <w:rPr>
          <w:rFonts w:ascii="Times New Roman" w:hAnsi="Times New Roman"/>
          <w:sz w:val="28"/>
          <w:szCs w:val="28"/>
        </w:rPr>
        <w:t>Результатом освоения программы «</w:t>
      </w:r>
      <w:r w:rsidRPr="00C503C6">
        <w:rPr>
          <w:rFonts w:ascii="Times New Roman" w:hAnsi="Times New Roman"/>
          <w:sz w:val="28"/>
          <w:szCs w:val="28"/>
        </w:rPr>
        <w:t>Подготовительный класс по специальности фортепиано</w:t>
      </w:r>
      <w:r w:rsidRPr="00DF05E8">
        <w:rPr>
          <w:rFonts w:ascii="Times New Roman" w:hAnsi="Times New Roman"/>
          <w:sz w:val="28"/>
          <w:szCs w:val="28"/>
        </w:rPr>
        <w:t xml:space="preserve">» является приобретение обучающимися следующих знаний, умений и навыков: </w:t>
      </w:r>
    </w:p>
    <w:p w:rsidR="00BA1F03" w:rsidRPr="00DF05E8" w:rsidRDefault="00BA1F03" w:rsidP="000E5291">
      <w:pPr>
        <w:pStyle w:val="11"/>
        <w:tabs>
          <w:tab w:val="left" w:pos="567"/>
        </w:tabs>
        <w:ind w:left="-426" w:firstLine="284"/>
        <w:jc w:val="both"/>
        <w:rPr>
          <w:rFonts w:ascii="Times New Roman" w:hAnsi="Times New Roman"/>
          <w:sz w:val="28"/>
          <w:szCs w:val="28"/>
        </w:rPr>
      </w:pPr>
      <w:r w:rsidRPr="00DF05E8">
        <w:rPr>
          <w:rFonts w:ascii="Times New Roman" w:hAnsi="Times New Roman"/>
          <w:sz w:val="28"/>
          <w:szCs w:val="28"/>
        </w:rPr>
        <w:t>- наличие у обучающегося ин</w:t>
      </w:r>
      <w:r>
        <w:rPr>
          <w:rFonts w:ascii="Times New Roman" w:hAnsi="Times New Roman"/>
          <w:sz w:val="28"/>
          <w:szCs w:val="28"/>
        </w:rPr>
        <w:t>тереса к музыкальному искусству</w:t>
      </w:r>
      <w:r w:rsidRPr="00DF05E8">
        <w:rPr>
          <w:rFonts w:ascii="Times New Roman" w:hAnsi="Times New Roman"/>
          <w:sz w:val="28"/>
          <w:szCs w:val="28"/>
        </w:rPr>
        <w:t>;</w:t>
      </w:r>
    </w:p>
    <w:p w:rsidR="00BA1F03" w:rsidRPr="00DF05E8" w:rsidRDefault="00BA1F03" w:rsidP="000E5291">
      <w:pPr>
        <w:pStyle w:val="11"/>
        <w:tabs>
          <w:tab w:val="left" w:pos="567"/>
        </w:tabs>
        <w:ind w:left="-426" w:firstLine="284"/>
        <w:jc w:val="both"/>
        <w:rPr>
          <w:rFonts w:ascii="Times New Roman" w:hAnsi="Times New Roman"/>
          <w:sz w:val="28"/>
          <w:szCs w:val="28"/>
        </w:rPr>
      </w:pPr>
      <w:r w:rsidRPr="00DF05E8">
        <w:rPr>
          <w:rFonts w:ascii="Times New Roman" w:hAnsi="Times New Roman"/>
          <w:sz w:val="28"/>
          <w:szCs w:val="28"/>
        </w:rPr>
        <w:t xml:space="preserve">- сформированный комплекс </w:t>
      </w:r>
      <w:r>
        <w:rPr>
          <w:rFonts w:ascii="Times New Roman" w:hAnsi="Times New Roman"/>
          <w:sz w:val="28"/>
          <w:szCs w:val="28"/>
        </w:rPr>
        <w:t xml:space="preserve">начальных </w:t>
      </w:r>
      <w:r w:rsidRPr="00DF05E8">
        <w:rPr>
          <w:rFonts w:ascii="Times New Roman" w:hAnsi="Times New Roman"/>
          <w:sz w:val="28"/>
          <w:szCs w:val="28"/>
        </w:rPr>
        <w:t>знаний,</w:t>
      </w:r>
      <w:r>
        <w:rPr>
          <w:rFonts w:ascii="Times New Roman" w:hAnsi="Times New Roman"/>
          <w:sz w:val="28"/>
          <w:szCs w:val="28"/>
        </w:rPr>
        <w:t xml:space="preserve"> умений и навыков, позволяющий осваивать предпрофессиональную общеобразовательную программу «Фортепиано»:</w:t>
      </w:r>
    </w:p>
    <w:p w:rsidR="00BA1F03" w:rsidRDefault="00BA1F03" w:rsidP="000E5291">
      <w:pPr>
        <w:pStyle w:val="11"/>
        <w:tabs>
          <w:tab w:val="left" w:pos="567"/>
        </w:tabs>
        <w:ind w:left="-426" w:firstLine="284"/>
        <w:jc w:val="both"/>
        <w:rPr>
          <w:rFonts w:ascii="Times New Roman" w:hAnsi="Times New Roman"/>
          <w:sz w:val="28"/>
          <w:szCs w:val="28"/>
        </w:rPr>
      </w:pPr>
      <w:r w:rsidRPr="00DF05E8">
        <w:rPr>
          <w:rFonts w:ascii="Times New Roman" w:hAnsi="Times New Roman"/>
          <w:sz w:val="28"/>
          <w:szCs w:val="28"/>
        </w:rPr>
        <w:t xml:space="preserve">- навыки слухового </w:t>
      </w:r>
      <w:r>
        <w:rPr>
          <w:rFonts w:ascii="Times New Roman" w:hAnsi="Times New Roman"/>
          <w:sz w:val="28"/>
          <w:szCs w:val="28"/>
        </w:rPr>
        <w:t>восприятия</w:t>
      </w:r>
      <w:r w:rsidRPr="00DF05E8">
        <w:rPr>
          <w:rFonts w:ascii="Times New Roman" w:hAnsi="Times New Roman"/>
          <w:sz w:val="28"/>
          <w:szCs w:val="28"/>
        </w:rPr>
        <w:t>, умени</w:t>
      </w:r>
      <w:r>
        <w:rPr>
          <w:rFonts w:ascii="Times New Roman" w:hAnsi="Times New Roman"/>
          <w:sz w:val="28"/>
          <w:szCs w:val="28"/>
        </w:rPr>
        <w:t>е</w:t>
      </w:r>
      <w:r w:rsidRPr="00DF05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определять характер музыкального произведения</w:t>
      </w:r>
      <w:r w:rsidRPr="00DF05E8">
        <w:rPr>
          <w:rFonts w:ascii="Times New Roman" w:hAnsi="Times New Roman"/>
          <w:sz w:val="28"/>
          <w:szCs w:val="28"/>
        </w:rPr>
        <w:t>;</w:t>
      </w:r>
    </w:p>
    <w:p w:rsidR="00BA1F03" w:rsidRPr="00DF05E8" w:rsidRDefault="00BA1F03" w:rsidP="000E5291">
      <w:pPr>
        <w:pStyle w:val="11"/>
        <w:tabs>
          <w:tab w:val="left" w:pos="567"/>
        </w:tabs>
        <w:ind w:left="-426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умение </w:t>
      </w:r>
      <w:r w:rsidRPr="000F0628">
        <w:rPr>
          <w:rFonts w:ascii="Times New Roman" w:hAnsi="Times New Roman"/>
          <w:sz w:val="28"/>
          <w:szCs w:val="28"/>
        </w:rPr>
        <w:t>свободно ориентироваться на клавиатуре инструмента</w:t>
      </w:r>
      <w:r>
        <w:rPr>
          <w:rFonts w:ascii="Times New Roman" w:hAnsi="Times New Roman"/>
          <w:sz w:val="28"/>
          <w:szCs w:val="28"/>
        </w:rPr>
        <w:t>;</w:t>
      </w:r>
    </w:p>
    <w:p w:rsidR="00BA1F03" w:rsidRDefault="00BA1F03" w:rsidP="000E5291">
      <w:pPr>
        <w:pStyle w:val="11"/>
        <w:tabs>
          <w:tab w:val="left" w:pos="567"/>
        </w:tabs>
        <w:ind w:left="-426" w:firstLine="284"/>
        <w:jc w:val="both"/>
        <w:rPr>
          <w:rFonts w:ascii="Times New Roman" w:hAnsi="Times New Roman"/>
          <w:sz w:val="28"/>
          <w:szCs w:val="28"/>
        </w:rPr>
      </w:pPr>
      <w:r w:rsidRPr="00DF05E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начальные навыки ритмической организации музыки в различных видах деятельности (шаги под музыку, воспроизведение ритма похлопыванием, ритмичное исполнение пьес на инструменте);</w:t>
      </w:r>
    </w:p>
    <w:p w:rsidR="00BA1F03" w:rsidRDefault="00BA1F03" w:rsidP="000E5291">
      <w:pPr>
        <w:pStyle w:val="11"/>
        <w:tabs>
          <w:tab w:val="left" w:pos="567"/>
        </w:tabs>
        <w:ind w:left="-426" w:firstLine="284"/>
        <w:jc w:val="both"/>
        <w:rPr>
          <w:rFonts w:ascii="Times New Roman" w:hAnsi="Times New Roman"/>
          <w:sz w:val="28"/>
          <w:szCs w:val="28"/>
        </w:rPr>
      </w:pPr>
      <w:r w:rsidRPr="00DF05E8">
        <w:rPr>
          <w:rFonts w:ascii="Times New Roman" w:hAnsi="Times New Roman"/>
          <w:sz w:val="28"/>
          <w:szCs w:val="28"/>
        </w:rPr>
        <w:t xml:space="preserve">- наличие музыкальной памяти; </w:t>
      </w:r>
    </w:p>
    <w:p w:rsidR="00BA1F03" w:rsidRDefault="00BA1F03" w:rsidP="000E5291">
      <w:pPr>
        <w:pStyle w:val="11"/>
        <w:tabs>
          <w:tab w:val="left" w:pos="567"/>
        </w:tabs>
        <w:ind w:left="-426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навыки точного интонирования простейших попевок;</w:t>
      </w:r>
    </w:p>
    <w:p w:rsidR="00BA1F03" w:rsidRPr="00DF05E8" w:rsidRDefault="00BA1F03" w:rsidP="000E5291">
      <w:pPr>
        <w:pStyle w:val="11"/>
        <w:tabs>
          <w:tab w:val="left" w:pos="567"/>
        </w:tabs>
        <w:ind w:left="-426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навыки подбора по слуху простых песенок;</w:t>
      </w:r>
    </w:p>
    <w:p w:rsidR="00BA1F03" w:rsidRDefault="00BA1F03" w:rsidP="000E5291">
      <w:pPr>
        <w:pStyle w:val="11"/>
        <w:tabs>
          <w:tab w:val="left" w:pos="567"/>
        </w:tabs>
        <w:ind w:left="-426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F05E8">
        <w:rPr>
          <w:rFonts w:ascii="Times New Roman" w:hAnsi="Times New Roman"/>
          <w:sz w:val="28"/>
          <w:szCs w:val="28"/>
        </w:rPr>
        <w:t>знание про</w:t>
      </w:r>
      <w:r>
        <w:rPr>
          <w:rFonts w:ascii="Times New Roman" w:hAnsi="Times New Roman"/>
          <w:sz w:val="28"/>
          <w:szCs w:val="28"/>
        </w:rPr>
        <w:t>стейших основ музыкальной грамоты</w:t>
      </w:r>
      <w:r w:rsidRPr="00DF05E8">
        <w:rPr>
          <w:rFonts w:ascii="Times New Roman" w:hAnsi="Times New Roman"/>
          <w:sz w:val="28"/>
          <w:szCs w:val="28"/>
        </w:rPr>
        <w:t>;</w:t>
      </w:r>
    </w:p>
    <w:p w:rsidR="00BA1F03" w:rsidRPr="00DF05E8" w:rsidRDefault="00BA1F03" w:rsidP="000E5291">
      <w:pPr>
        <w:pStyle w:val="11"/>
        <w:tabs>
          <w:tab w:val="left" w:pos="567"/>
        </w:tabs>
        <w:ind w:left="-426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начальные навыки </w:t>
      </w:r>
      <w:r w:rsidRPr="000F0628">
        <w:rPr>
          <w:rFonts w:ascii="Times New Roman" w:hAnsi="Times New Roman"/>
          <w:sz w:val="28"/>
          <w:szCs w:val="28"/>
        </w:rPr>
        <w:t>постановки ру</w:t>
      </w:r>
      <w:r>
        <w:rPr>
          <w:rFonts w:ascii="Times New Roman" w:hAnsi="Times New Roman"/>
          <w:sz w:val="28"/>
          <w:szCs w:val="28"/>
        </w:rPr>
        <w:t>ки и приёмами звукоизвлечения (</w:t>
      </w:r>
      <w:r w:rsidRPr="000F0628">
        <w:rPr>
          <w:rFonts w:ascii="Times New Roman" w:hAnsi="Times New Roman"/>
          <w:sz w:val="28"/>
          <w:szCs w:val="28"/>
        </w:rPr>
        <w:t>поп legato, legato, staccato)</w:t>
      </w:r>
      <w:r>
        <w:rPr>
          <w:rFonts w:ascii="Times New Roman" w:hAnsi="Times New Roman"/>
          <w:sz w:val="28"/>
          <w:szCs w:val="28"/>
        </w:rPr>
        <w:t>;</w:t>
      </w:r>
    </w:p>
    <w:p w:rsidR="00BA1F03" w:rsidRPr="00DF05E8" w:rsidRDefault="00BA1F03" w:rsidP="000E5291">
      <w:pPr>
        <w:pStyle w:val="11"/>
        <w:tabs>
          <w:tab w:val="left" w:pos="567"/>
        </w:tabs>
        <w:ind w:left="-426" w:firstLine="284"/>
        <w:jc w:val="both"/>
        <w:rPr>
          <w:rFonts w:ascii="Times New Roman" w:hAnsi="Times New Roman"/>
          <w:sz w:val="28"/>
          <w:szCs w:val="28"/>
        </w:rPr>
      </w:pPr>
      <w:r w:rsidRPr="00DF05E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начальные </w:t>
      </w:r>
      <w:r w:rsidRPr="00DF05E8">
        <w:rPr>
          <w:rFonts w:ascii="Times New Roman" w:hAnsi="Times New Roman"/>
          <w:sz w:val="28"/>
          <w:szCs w:val="28"/>
        </w:rPr>
        <w:t>навыки по использованию музыкально-исполните</w:t>
      </w:r>
      <w:r>
        <w:rPr>
          <w:rFonts w:ascii="Times New Roman" w:hAnsi="Times New Roman"/>
          <w:sz w:val="28"/>
          <w:szCs w:val="28"/>
        </w:rPr>
        <w:t>льских средств выразительности</w:t>
      </w:r>
      <w:r w:rsidRPr="00DF05E8">
        <w:rPr>
          <w:rFonts w:ascii="Times New Roman" w:hAnsi="Times New Roman"/>
          <w:sz w:val="28"/>
          <w:szCs w:val="28"/>
        </w:rPr>
        <w:t>;</w:t>
      </w:r>
    </w:p>
    <w:p w:rsidR="00BA1F03" w:rsidRDefault="00BA1F03" w:rsidP="000E5291">
      <w:pPr>
        <w:pStyle w:val="11"/>
        <w:tabs>
          <w:tab w:val="left" w:pos="1695"/>
        </w:tabs>
        <w:ind w:left="-426" w:firstLine="284"/>
        <w:jc w:val="both"/>
        <w:rPr>
          <w:rFonts w:ascii="Times New Roman" w:hAnsi="Times New Roman"/>
          <w:sz w:val="28"/>
          <w:szCs w:val="28"/>
        </w:rPr>
      </w:pPr>
      <w:r w:rsidRPr="00DF05E8">
        <w:rPr>
          <w:rFonts w:ascii="Times New Roman" w:hAnsi="Times New Roman"/>
          <w:sz w:val="28"/>
          <w:szCs w:val="28"/>
        </w:rPr>
        <w:t xml:space="preserve">- наличие элементарных навыков </w:t>
      </w:r>
      <w:r>
        <w:rPr>
          <w:rFonts w:ascii="Times New Roman" w:hAnsi="Times New Roman"/>
          <w:sz w:val="28"/>
          <w:szCs w:val="28"/>
        </w:rPr>
        <w:t>выступления на сцене в качестве солиста или в ансамбле с педагогом</w:t>
      </w:r>
      <w:r w:rsidRPr="00DF05E8">
        <w:rPr>
          <w:rFonts w:ascii="Times New Roman" w:hAnsi="Times New Roman"/>
          <w:sz w:val="28"/>
          <w:szCs w:val="28"/>
        </w:rPr>
        <w:t>.</w:t>
      </w:r>
    </w:p>
    <w:p w:rsidR="00BA1F03" w:rsidRDefault="00BA1F03" w:rsidP="00C56E40">
      <w:pPr>
        <w:pStyle w:val="11"/>
        <w:tabs>
          <w:tab w:val="left" w:pos="1695"/>
        </w:tabs>
        <w:ind w:left="1474" w:firstLine="851"/>
        <w:jc w:val="both"/>
        <w:rPr>
          <w:rFonts w:ascii="Times New Roman" w:hAnsi="Times New Roman"/>
          <w:sz w:val="28"/>
          <w:szCs w:val="28"/>
        </w:rPr>
      </w:pPr>
    </w:p>
    <w:p w:rsidR="00BA1F03" w:rsidRPr="00563E18" w:rsidRDefault="00BA1F03" w:rsidP="00563E18">
      <w:pPr>
        <w:pStyle w:val="11"/>
        <w:numPr>
          <w:ilvl w:val="0"/>
          <w:numId w:val="22"/>
        </w:numPr>
        <w:tabs>
          <w:tab w:val="left" w:pos="1695"/>
        </w:tabs>
        <w:jc w:val="center"/>
        <w:rPr>
          <w:rFonts w:ascii="Times New Roman" w:hAnsi="Times New Roman"/>
          <w:b/>
          <w:sz w:val="28"/>
          <w:szCs w:val="28"/>
        </w:rPr>
      </w:pPr>
      <w:r w:rsidRPr="00563E18">
        <w:rPr>
          <w:rFonts w:ascii="Times New Roman" w:hAnsi="Times New Roman"/>
          <w:b/>
          <w:sz w:val="28"/>
          <w:szCs w:val="28"/>
        </w:rPr>
        <w:t>Формы и методы контроля, система оценок</w:t>
      </w:r>
    </w:p>
    <w:p w:rsidR="00BA1F03" w:rsidRPr="00753F1D" w:rsidRDefault="00BA1F03" w:rsidP="000E1CBF">
      <w:pPr>
        <w:numPr>
          <w:ilvl w:val="0"/>
          <w:numId w:val="29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753F1D">
        <w:rPr>
          <w:rFonts w:ascii="Times New Roman" w:hAnsi="Times New Roman"/>
          <w:b/>
          <w:sz w:val="28"/>
          <w:szCs w:val="28"/>
        </w:rPr>
        <w:t>Аттестация: цели, виды, форма, содержание</w:t>
      </w:r>
    </w:p>
    <w:p w:rsidR="00BA1F03" w:rsidRDefault="00BA1F03" w:rsidP="00CB0C05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B0C05">
        <w:rPr>
          <w:rFonts w:ascii="Times New Roman" w:hAnsi="Times New Roman"/>
          <w:sz w:val="28"/>
          <w:szCs w:val="28"/>
        </w:rPr>
        <w:t>Целью аттестации является проверка соответствия знаний, умений и навыков, полученных обучающимися на определенном этапе обучения.</w:t>
      </w:r>
      <w:r>
        <w:rPr>
          <w:rFonts w:ascii="Times New Roman" w:hAnsi="Times New Roman"/>
          <w:sz w:val="28"/>
          <w:szCs w:val="28"/>
        </w:rPr>
        <w:t xml:space="preserve"> Аттестация проводится в форме текущего и промежуточного контроля.</w:t>
      </w:r>
    </w:p>
    <w:p w:rsidR="00BA1F03" w:rsidRDefault="00BA1F03" w:rsidP="00663536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420E9">
        <w:rPr>
          <w:rFonts w:ascii="Times New Roman" w:hAnsi="Times New Roman"/>
          <w:sz w:val="28"/>
          <w:szCs w:val="28"/>
        </w:rPr>
        <w:lastRenderedPageBreak/>
        <w:t>Итоговая аттестация и выдача документа по окончанию курса обучения по данной программе не предусмотрена.</w:t>
      </w:r>
    </w:p>
    <w:p w:rsidR="00BA1F03" w:rsidRDefault="00BA1F03" w:rsidP="00CB0C05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B0C05">
        <w:rPr>
          <w:rFonts w:ascii="Times New Roman" w:hAnsi="Times New Roman"/>
          <w:b/>
          <w:sz w:val="28"/>
          <w:szCs w:val="28"/>
        </w:rPr>
        <w:t>Текущий контроль</w:t>
      </w:r>
      <w:r w:rsidRPr="00CB0C05">
        <w:rPr>
          <w:rFonts w:ascii="Times New Roman" w:hAnsi="Times New Roman"/>
          <w:sz w:val="28"/>
          <w:szCs w:val="28"/>
        </w:rPr>
        <w:t xml:space="preserve"> проводится в</w:t>
      </w:r>
      <w:r>
        <w:rPr>
          <w:rFonts w:ascii="Times New Roman" w:hAnsi="Times New Roman"/>
          <w:sz w:val="28"/>
          <w:szCs w:val="28"/>
        </w:rPr>
        <w:t xml:space="preserve"> течение всего периода обучения в</w:t>
      </w:r>
      <w:r w:rsidRPr="00CB0C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том числе, в </w:t>
      </w:r>
      <w:r w:rsidRPr="00CB0C05">
        <w:rPr>
          <w:rFonts w:ascii="Times New Roman" w:hAnsi="Times New Roman"/>
          <w:sz w:val="28"/>
          <w:szCs w:val="28"/>
        </w:rPr>
        <w:t xml:space="preserve">виде </w:t>
      </w:r>
      <w:r>
        <w:rPr>
          <w:rFonts w:ascii="Times New Roman" w:hAnsi="Times New Roman"/>
          <w:sz w:val="28"/>
          <w:szCs w:val="28"/>
        </w:rPr>
        <w:t>тестирования</w:t>
      </w:r>
      <w:r w:rsidRPr="00CB0C0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соответствующего содержанию тестирования при приеме в музыкальную школу. Текущее тестирование осуществляется с целью контроля развития основных музыкальных способностей: памяти, ритма, слуха, музыкальности и их корректировки при необходимости, а так же с целью определения степени овладения знаниями, умениями и навыками, предусмотренными программой. </w:t>
      </w:r>
      <w:r w:rsidRPr="007420E9">
        <w:rPr>
          <w:rFonts w:ascii="Times New Roman" w:hAnsi="Times New Roman"/>
          <w:sz w:val="28"/>
          <w:szCs w:val="28"/>
        </w:rPr>
        <w:t>Регулярный текущий контроль за обучением и развитием детей по предусмотренным программой направлениям, учет успеваемости учащихся осуществляется педагогом на уроках. В нем учитывается старание, прилежание ребенка, темп и глубина освоения нового материала, проявление самостоятельности, как на уроках, так и во время выполнения домашней работы. Также текущий контроль носит стимулирующий и поощрительный характер. Отметки выставляются в дневник учащегося и в журнал, на основании текущего контроля выводятся четвертные отметки.</w:t>
      </w:r>
    </w:p>
    <w:p w:rsidR="00BA1F03" w:rsidRDefault="00BA1F03" w:rsidP="00CB0C05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B0C05">
        <w:rPr>
          <w:rFonts w:ascii="Times New Roman" w:hAnsi="Times New Roman"/>
          <w:b/>
          <w:sz w:val="28"/>
          <w:szCs w:val="28"/>
        </w:rPr>
        <w:t>Промежуточный контроль</w:t>
      </w:r>
      <w:r w:rsidRPr="00CB0C05">
        <w:rPr>
          <w:rFonts w:ascii="Times New Roman" w:hAnsi="Times New Roman"/>
          <w:sz w:val="28"/>
          <w:szCs w:val="28"/>
        </w:rPr>
        <w:t xml:space="preserve"> производится в виде концертов</w:t>
      </w:r>
      <w:r>
        <w:rPr>
          <w:rFonts w:ascii="Times New Roman" w:hAnsi="Times New Roman"/>
          <w:sz w:val="28"/>
          <w:szCs w:val="28"/>
        </w:rPr>
        <w:t xml:space="preserve"> с целью проверки освоения учебной программы «</w:t>
      </w:r>
      <w:r w:rsidRPr="00C503C6">
        <w:rPr>
          <w:rFonts w:ascii="Times New Roman" w:hAnsi="Times New Roman"/>
          <w:sz w:val="28"/>
          <w:szCs w:val="28"/>
        </w:rPr>
        <w:t>Подготовительный класс по специальности фортепиано</w:t>
      </w:r>
      <w:r>
        <w:rPr>
          <w:rFonts w:ascii="Times New Roman" w:hAnsi="Times New Roman"/>
          <w:sz w:val="28"/>
          <w:szCs w:val="28"/>
        </w:rPr>
        <w:t>».</w:t>
      </w:r>
    </w:p>
    <w:p w:rsidR="00BA1F03" w:rsidRDefault="00BA1F03" w:rsidP="00CB0C05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62230">
        <w:rPr>
          <w:rFonts w:ascii="Times New Roman" w:hAnsi="Times New Roman"/>
          <w:sz w:val="28"/>
          <w:szCs w:val="28"/>
        </w:rPr>
        <w:t>По окончани</w:t>
      </w:r>
      <w:r>
        <w:rPr>
          <w:rFonts w:ascii="Times New Roman" w:hAnsi="Times New Roman"/>
          <w:sz w:val="28"/>
          <w:szCs w:val="28"/>
        </w:rPr>
        <w:t>и</w:t>
      </w:r>
      <w:r w:rsidRPr="00462230">
        <w:rPr>
          <w:rFonts w:ascii="Times New Roman" w:hAnsi="Times New Roman"/>
          <w:sz w:val="28"/>
          <w:szCs w:val="28"/>
        </w:rPr>
        <w:t xml:space="preserve"> первого и второго учебных полугодий, ученик выступает на концертах перед родителями или на концерте класса преподавателя, исполняет 1-2 произведения наизусть или по нотам сольно и/или в ансамбле. </w:t>
      </w:r>
    </w:p>
    <w:p w:rsidR="00BA1F03" w:rsidRDefault="00BA1F03" w:rsidP="00CB0C05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420E9">
        <w:rPr>
          <w:rFonts w:ascii="Times New Roman" w:hAnsi="Times New Roman"/>
          <w:sz w:val="28"/>
          <w:szCs w:val="28"/>
        </w:rPr>
        <w:t xml:space="preserve">По итогам </w:t>
      </w:r>
      <w:r>
        <w:rPr>
          <w:rFonts w:ascii="Times New Roman" w:hAnsi="Times New Roman"/>
          <w:sz w:val="28"/>
          <w:szCs w:val="28"/>
        </w:rPr>
        <w:t xml:space="preserve">успешной </w:t>
      </w:r>
      <w:r w:rsidRPr="007420E9">
        <w:rPr>
          <w:rFonts w:ascii="Times New Roman" w:hAnsi="Times New Roman"/>
          <w:sz w:val="28"/>
          <w:szCs w:val="28"/>
        </w:rPr>
        <w:t xml:space="preserve">промежуточной аттестации </w:t>
      </w:r>
      <w:r>
        <w:rPr>
          <w:rFonts w:ascii="Times New Roman" w:hAnsi="Times New Roman"/>
          <w:sz w:val="28"/>
          <w:szCs w:val="28"/>
        </w:rPr>
        <w:t xml:space="preserve">последнего года обучения </w:t>
      </w:r>
      <w:r w:rsidRPr="007420E9">
        <w:rPr>
          <w:rFonts w:ascii="Times New Roman" w:hAnsi="Times New Roman"/>
          <w:sz w:val="28"/>
          <w:szCs w:val="28"/>
        </w:rPr>
        <w:t>обучающийся зачисляется в 1</w:t>
      </w:r>
      <w:r>
        <w:rPr>
          <w:rFonts w:ascii="Times New Roman" w:hAnsi="Times New Roman"/>
          <w:sz w:val="28"/>
          <w:szCs w:val="28"/>
        </w:rPr>
        <w:t xml:space="preserve"> класс.</w:t>
      </w:r>
    </w:p>
    <w:p w:rsidR="00BA1F03" w:rsidRDefault="00BA1F03" w:rsidP="00C503C6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503C6">
        <w:rPr>
          <w:rFonts w:ascii="Times New Roman" w:hAnsi="Times New Roman"/>
          <w:sz w:val="28"/>
          <w:szCs w:val="28"/>
        </w:rPr>
        <w:t>При реализации программы применяется 5-ти балльная система оценок с использованием знаков «+» и «-», что дает возможность более конкретно и точно оценивать выступления учащихся, а также степень овладения знаниями, умениями и навыками.</w:t>
      </w:r>
    </w:p>
    <w:p w:rsidR="00BA1F03" w:rsidRPr="00753F1D" w:rsidRDefault="00BA1F03" w:rsidP="000E1CBF">
      <w:pPr>
        <w:numPr>
          <w:ilvl w:val="0"/>
          <w:numId w:val="29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753F1D">
        <w:rPr>
          <w:rFonts w:ascii="Times New Roman" w:hAnsi="Times New Roman"/>
          <w:b/>
          <w:sz w:val="28"/>
          <w:szCs w:val="28"/>
        </w:rPr>
        <w:t>Критерии оценки</w:t>
      </w:r>
    </w:p>
    <w:p w:rsidR="00BA1F03" w:rsidRPr="000869A5" w:rsidRDefault="00BA1F03" w:rsidP="000869A5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869A5">
        <w:rPr>
          <w:rFonts w:ascii="Times New Roman" w:hAnsi="Times New Roman"/>
          <w:sz w:val="28"/>
          <w:szCs w:val="28"/>
        </w:rPr>
        <w:t>Критерии оценивания выступления в рамках промежуточной аттестации:</w:t>
      </w:r>
    </w:p>
    <w:p w:rsidR="00BA1F03" w:rsidRPr="000869A5" w:rsidRDefault="00BA1F03" w:rsidP="000869A5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869A5">
        <w:rPr>
          <w:rFonts w:ascii="Times New Roman" w:hAnsi="Times New Roman"/>
          <w:sz w:val="28"/>
          <w:szCs w:val="28"/>
        </w:rPr>
        <w:t>5 («отлично») выставляется за технически качественное и художественно осмысленное исполнение, отвечающее всем требованиям на данном этапе обучения.</w:t>
      </w:r>
    </w:p>
    <w:p w:rsidR="00BA1F03" w:rsidRPr="000869A5" w:rsidRDefault="00BA1F03" w:rsidP="000869A5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869A5">
        <w:rPr>
          <w:rFonts w:ascii="Times New Roman" w:hAnsi="Times New Roman"/>
          <w:sz w:val="28"/>
          <w:szCs w:val="28"/>
        </w:rPr>
        <w:t xml:space="preserve">4 («хорошо») </w:t>
      </w:r>
      <w:r>
        <w:rPr>
          <w:rFonts w:ascii="Times New Roman" w:hAnsi="Times New Roman"/>
          <w:sz w:val="28"/>
          <w:szCs w:val="28"/>
        </w:rPr>
        <w:t>–</w:t>
      </w:r>
      <w:r w:rsidRPr="000869A5">
        <w:rPr>
          <w:rFonts w:ascii="Times New Roman" w:hAnsi="Times New Roman"/>
          <w:sz w:val="28"/>
          <w:szCs w:val="28"/>
        </w:rPr>
        <w:t xml:space="preserve"> отражает грамотное исполнение с небольшими недочетами (как в техническом плане, так и в художественном).</w:t>
      </w:r>
    </w:p>
    <w:p w:rsidR="00BA1F03" w:rsidRPr="000869A5" w:rsidRDefault="00BA1F03" w:rsidP="000869A5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869A5">
        <w:rPr>
          <w:rFonts w:ascii="Times New Roman" w:hAnsi="Times New Roman"/>
          <w:sz w:val="28"/>
          <w:szCs w:val="28"/>
        </w:rPr>
        <w:lastRenderedPageBreak/>
        <w:t>3 («удовлетворительно») 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</w:t>
      </w:r>
    </w:p>
    <w:p w:rsidR="00BA1F03" w:rsidRPr="000869A5" w:rsidRDefault="00BA1F03" w:rsidP="000869A5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869A5">
        <w:rPr>
          <w:rFonts w:ascii="Times New Roman" w:hAnsi="Times New Roman"/>
          <w:sz w:val="28"/>
          <w:szCs w:val="28"/>
        </w:rPr>
        <w:t>Оценка 2 («неудовлетворительно»), как правило, не используется в рамках данной программы, чтобы не нарушать эмоциональное благополучие ребенка</w:t>
      </w:r>
      <w:r>
        <w:rPr>
          <w:rFonts w:ascii="Times New Roman" w:hAnsi="Times New Roman"/>
          <w:sz w:val="28"/>
          <w:szCs w:val="28"/>
        </w:rPr>
        <w:t>.</w:t>
      </w:r>
    </w:p>
    <w:p w:rsidR="00BA1F03" w:rsidRDefault="00BA1F03" w:rsidP="000869A5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869A5">
        <w:rPr>
          <w:rFonts w:ascii="Times New Roman" w:hAnsi="Times New Roman"/>
          <w:sz w:val="28"/>
          <w:szCs w:val="28"/>
        </w:rPr>
        <w:t xml:space="preserve">Учитывая возрастные особенности детской психики, педагог использует </w:t>
      </w:r>
      <w:r>
        <w:rPr>
          <w:rFonts w:ascii="Times New Roman" w:hAnsi="Times New Roman"/>
          <w:sz w:val="28"/>
          <w:szCs w:val="28"/>
        </w:rPr>
        <w:t>словесную оценку для поддержания мотивации к обучению.</w:t>
      </w:r>
    </w:p>
    <w:p w:rsidR="00BA1F03" w:rsidRPr="000869A5" w:rsidRDefault="00BA1F03" w:rsidP="000869A5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BA1F03" w:rsidRPr="000B4F06" w:rsidRDefault="00BA1F03" w:rsidP="000B4F06">
      <w:pPr>
        <w:pStyle w:val="11"/>
        <w:numPr>
          <w:ilvl w:val="0"/>
          <w:numId w:val="22"/>
        </w:numPr>
        <w:tabs>
          <w:tab w:val="left" w:pos="1695"/>
        </w:tabs>
        <w:jc w:val="center"/>
        <w:rPr>
          <w:rFonts w:ascii="Times New Roman" w:hAnsi="Times New Roman"/>
          <w:b/>
          <w:sz w:val="28"/>
          <w:szCs w:val="28"/>
        </w:rPr>
      </w:pPr>
      <w:r w:rsidRPr="000B4F06">
        <w:rPr>
          <w:rFonts w:ascii="Times New Roman" w:hAnsi="Times New Roman"/>
          <w:b/>
          <w:sz w:val="28"/>
          <w:szCs w:val="28"/>
        </w:rPr>
        <w:t>Методическое обеспечение учебного процесса</w:t>
      </w:r>
    </w:p>
    <w:p w:rsidR="00BA1F03" w:rsidRPr="00753F1D" w:rsidRDefault="00BA1F03" w:rsidP="000E1CBF">
      <w:pPr>
        <w:numPr>
          <w:ilvl w:val="0"/>
          <w:numId w:val="28"/>
        </w:numPr>
        <w:tabs>
          <w:tab w:val="left" w:pos="360"/>
        </w:tabs>
        <w:suppressAutoHyphens/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753F1D">
        <w:rPr>
          <w:rFonts w:ascii="Times New Roman" w:hAnsi="Times New Roman"/>
          <w:b/>
          <w:sz w:val="28"/>
          <w:szCs w:val="28"/>
        </w:rPr>
        <w:t>Методические рекомендации преподавателям;</w:t>
      </w:r>
    </w:p>
    <w:p w:rsidR="00BA1F03" w:rsidRDefault="00BA1F03" w:rsidP="007378C3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62230">
        <w:rPr>
          <w:rFonts w:ascii="Times New Roman" w:hAnsi="Times New Roman"/>
          <w:sz w:val="28"/>
          <w:szCs w:val="28"/>
        </w:rPr>
        <w:t xml:space="preserve">При обучении необходимо учитывать психолого-педагогические особенности </w:t>
      </w:r>
      <w:r>
        <w:rPr>
          <w:rFonts w:ascii="Times New Roman" w:hAnsi="Times New Roman"/>
          <w:sz w:val="28"/>
          <w:szCs w:val="28"/>
        </w:rPr>
        <w:t xml:space="preserve">работы с детьми </w:t>
      </w:r>
      <w:r w:rsidRPr="00462230">
        <w:rPr>
          <w:rFonts w:ascii="Times New Roman" w:hAnsi="Times New Roman"/>
          <w:sz w:val="28"/>
          <w:szCs w:val="28"/>
        </w:rPr>
        <w:t>дошкольного возраста.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2230">
        <w:rPr>
          <w:rFonts w:ascii="Times New Roman" w:hAnsi="Times New Roman"/>
          <w:sz w:val="28"/>
          <w:szCs w:val="28"/>
        </w:rPr>
        <w:t>В дошкольном возрасте игра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462230">
        <w:rPr>
          <w:rFonts w:ascii="Times New Roman" w:hAnsi="Times New Roman"/>
          <w:sz w:val="28"/>
          <w:szCs w:val="28"/>
        </w:rPr>
        <w:t xml:space="preserve"> ведущий вид деятельности, поэтому все учебные занятия должны </w:t>
      </w:r>
      <w:r>
        <w:rPr>
          <w:rFonts w:ascii="Times New Roman" w:hAnsi="Times New Roman"/>
          <w:sz w:val="28"/>
          <w:szCs w:val="28"/>
        </w:rPr>
        <w:t>проходить</w:t>
      </w:r>
      <w:r w:rsidRPr="00462230">
        <w:rPr>
          <w:rFonts w:ascii="Times New Roman" w:hAnsi="Times New Roman"/>
          <w:sz w:val="28"/>
          <w:szCs w:val="28"/>
        </w:rPr>
        <w:t xml:space="preserve"> в игровом процессе.</w:t>
      </w:r>
    </w:p>
    <w:p w:rsidR="00BA1F03" w:rsidRDefault="00BA1F03" w:rsidP="007378C3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62230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анятия проводятся индивидуально</w:t>
      </w:r>
      <w:r w:rsidRPr="0046223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но</w:t>
      </w:r>
      <w:r w:rsidRPr="00462230">
        <w:rPr>
          <w:rFonts w:ascii="Times New Roman" w:hAnsi="Times New Roman"/>
          <w:sz w:val="28"/>
          <w:szCs w:val="28"/>
        </w:rPr>
        <w:t xml:space="preserve"> на начальном этапе обучения</w:t>
      </w:r>
      <w:r>
        <w:rPr>
          <w:rFonts w:ascii="Times New Roman" w:hAnsi="Times New Roman"/>
          <w:sz w:val="28"/>
          <w:szCs w:val="28"/>
        </w:rPr>
        <w:t xml:space="preserve"> (первые 2-3 недели) – слушание музыки, ритмические упражнения, разучивание крупных двигательных упражнений, движений под музыку и освоении посадки за инструментом,</w:t>
      </w:r>
      <w:r w:rsidRPr="004622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целесообразно</w:t>
      </w:r>
      <w:r w:rsidRPr="00462230">
        <w:rPr>
          <w:rFonts w:ascii="Times New Roman" w:hAnsi="Times New Roman"/>
          <w:sz w:val="28"/>
          <w:szCs w:val="28"/>
        </w:rPr>
        <w:t xml:space="preserve"> пров</w:t>
      </w:r>
      <w:r>
        <w:rPr>
          <w:rFonts w:ascii="Times New Roman" w:hAnsi="Times New Roman"/>
          <w:sz w:val="28"/>
          <w:szCs w:val="28"/>
        </w:rPr>
        <w:t>одить занятия</w:t>
      </w:r>
      <w:r w:rsidRPr="00462230">
        <w:rPr>
          <w:rFonts w:ascii="Times New Roman" w:hAnsi="Times New Roman"/>
          <w:sz w:val="28"/>
          <w:szCs w:val="28"/>
        </w:rPr>
        <w:t xml:space="preserve"> маленькими группами (2-3 ученика)</w:t>
      </w:r>
      <w:r>
        <w:rPr>
          <w:rFonts w:ascii="Times New Roman" w:hAnsi="Times New Roman"/>
          <w:sz w:val="28"/>
          <w:szCs w:val="28"/>
        </w:rPr>
        <w:t>. Можно приглашать учеников на уроки друг к другу. Так они быстрее и в более непринуждённой обстановке освоят общие движения и понятия, позволяющие перейти к индивидуальным занятиям и освоению более сложных задач.</w:t>
      </w:r>
    </w:p>
    <w:p w:rsidR="00BA1F03" w:rsidRPr="00462230" w:rsidRDefault="00BA1F03" w:rsidP="003C4EF0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62230">
        <w:rPr>
          <w:rFonts w:ascii="Times New Roman" w:hAnsi="Times New Roman"/>
          <w:sz w:val="28"/>
          <w:szCs w:val="28"/>
        </w:rPr>
        <w:t>При подборе репертуара для дошкольников, необходимо учитывать музыкальное развитие детей с присущей им непосредственностью,  конкретностью восприятия музыкальных образов, учитывая  неустойчивое внимание, неусидчивость.   Большую часть материала составляют детские песни, а также оригинальные произведения  отечественных и зарубежных композиторов.</w:t>
      </w:r>
    </w:p>
    <w:p w:rsidR="00BA1F03" w:rsidRPr="00462230" w:rsidRDefault="00BA1F03" w:rsidP="003C4EF0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62230">
        <w:rPr>
          <w:rFonts w:ascii="Times New Roman" w:hAnsi="Times New Roman"/>
          <w:sz w:val="28"/>
          <w:szCs w:val="28"/>
        </w:rPr>
        <w:t>Отдельное место отводится подбиранию по слуху одноголосных мелодий и начальной организации моторики.</w:t>
      </w:r>
    </w:p>
    <w:p w:rsidR="00BA1F03" w:rsidRPr="00462230" w:rsidRDefault="00BA1F03" w:rsidP="000E1CBF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62230">
        <w:rPr>
          <w:rFonts w:ascii="Times New Roman" w:hAnsi="Times New Roman"/>
          <w:sz w:val="28"/>
          <w:szCs w:val="28"/>
        </w:rPr>
        <w:t>Необходимо знать, что в дошкольном возрасте происходят следующие изменения:</w:t>
      </w:r>
    </w:p>
    <w:p w:rsidR="00BA1F03" w:rsidRPr="00462230" w:rsidRDefault="00BA1F03" w:rsidP="003C4EF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6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62230">
        <w:rPr>
          <w:rFonts w:ascii="Times New Roman" w:hAnsi="Times New Roman"/>
          <w:sz w:val="28"/>
          <w:szCs w:val="28"/>
        </w:rPr>
        <w:t>расширение объема внимания;</w:t>
      </w:r>
    </w:p>
    <w:p w:rsidR="00BA1F03" w:rsidRPr="00462230" w:rsidRDefault="00BA1F03" w:rsidP="003C4EF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6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62230">
        <w:rPr>
          <w:rFonts w:ascii="Times New Roman" w:hAnsi="Times New Roman"/>
          <w:sz w:val="28"/>
          <w:szCs w:val="28"/>
        </w:rPr>
        <w:t>рост устойчивости внимания;</w:t>
      </w:r>
    </w:p>
    <w:p w:rsidR="00BA1F03" w:rsidRPr="00462230" w:rsidRDefault="00BA1F03" w:rsidP="003C4EF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6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62230">
        <w:rPr>
          <w:rFonts w:ascii="Times New Roman" w:hAnsi="Times New Roman"/>
          <w:sz w:val="28"/>
          <w:szCs w:val="28"/>
        </w:rPr>
        <w:t>формирование произвольного внимания.</w:t>
      </w:r>
    </w:p>
    <w:p w:rsidR="00BA1F03" w:rsidRPr="00462230" w:rsidRDefault="00BA1F03" w:rsidP="003C4EF0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62230">
        <w:rPr>
          <w:rFonts w:ascii="Times New Roman" w:hAnsi="Times New Roman"/>
          <w:sz w:val="28"/>
          <w:szCs w:val="28"/>
        </w:rPr>
        <w:lastRenderedPageBreak/>
        <w:t>Большое значение для умственного развития ребенка имеет образная память, которая наиболее интенсивно развивается в дошкольном возрасте.</w:t>
      </w:r>
    </w:p>
    <w:p w:rsidR="00BA1F03" w:rsidRPr="00462230" w:rsidRDefault="00BA1F03" w:rsidP="003C4EF0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462230">
        <w:rPr>
          <w:rFonts w:ascii="Times New Roman" w:hAnsi="Times New Roman"/>
          <w:sz w:val="28"/>
          <w:szCs w:val="28"/>
        </w:rPr>
        <w:t>онкретная образность детского мышления проявляется в процессе развития словесных форм мышления, прежде всего в овладении понятиями.</w:t>
      </w:r>
    </w:p>
    <w:p w:rsidR="00BA1F03" w:rsidRPr="00462230" w:rsidRDefault="00BA1F03" w:rsidP="003C4EF0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62230">
        <w:rPr>
          <w:rFonts w:ascii="Times New Roman" w:hAnsi="Times New Roman"/>
          <w:sz w:val="28"/>
          <w:szCs w:val="28"/>
        </w:rPr>
        <w:t xml:space="preserve">Возросшие возможности у детей способствуют дальнейшему развитию речи, которая выражается, прежде всего, в совершенствовании ее понимания. 5-6 летний ребенок уже понимает сюжет сказки, небольшого рассказа. В этом возрасте речь сопровождает все виды деятельности: наблюдение, рисование, музыкальные занятия, счет, труд и игры. Разговорная речь становится связной. </w:t>
      </w:r>
    </w:p>
    <w:p w:rsidR="00BA1F03" w:rsidRPr="00462230" w:rsidRDefault="00BA1F03" w:rsidP="003C4EF0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62230">
        <w:rPr>
          <w:rFonts w:ascii="Times New Roman" w:hAnsi="Times New Roman"/>
          <w:sz w:val="28"/>
          <w:szCs w:val="28"/>
        </w:rPr>
        <w:t>В возрасте 5-7 лет ребенок уже может предвосхищать события и стремится к воображаемой цели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62230">
        <w:rPr>
          <w:rFonts w:ascii="Times New Roman" w:hAnsi="Times New Roman"/>
          <w:sz w:val="28"/>
          <w:szCs w:val="28"/>
        </w:rPr>
        <w:t>возрастает выносливость воли</w:t>
      </w:r>
      <w:r>
        <w:rPr>
          <w:rFonts w:ascii="Times New Roman" w:hAnsi="Times New Roman"/>
          <w:sz w:val="28"/>
          <w:szCs w:val="28"/>
        </w:rPr>
        <w:t>.</w:t>
      </w:r>
    </w:p>
    <w:p w:rsidR="00BA1F03" w:rsidRPr="00462230" w:rsidRDefault="00BA1F03" w:rsidP="003C4EF0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62230">
        <w:rPr>
          <w:rFonts w:ascii="Times New Roman" w:hAnsi="Times New Roman"/>
          <w:sz w:val="28"/>
          <w:szCs w:val="28"/>
        </w:rPr>
        <w:t>У детей данного возраста формируется представление, развивается наблюдательность, восприятие, память, мышление. Ролевые игры наиболее важные для развития ребенка и музыкальные занятия способствуют этому развитию.</w:t>
      </w:r>
    </w:p>
    <w:p w:rsidR="00BA1F03" w:rsidRPr="00462230" w:rsidRDefault="000E5291" w:rsidP="00E273A0">
      <w:pPr>
        <w:tabs>
          <w:tab w:val="left" w:pos="169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462230">
        <w:rPr>
          <w:rFonts w:ascii="Times New Roman" w:hAnsi="Times New Roman"/>
          <w:b/>
          <w:sz w:val="28"/>
          <w:szCs w:val="28"/>
        </w:rPr>
        <w:t>екомендации к занятиям по слушан</w:t>
      </w:r>
      <w:r>
        <w:rPr>
          <w:rFonts w:ascii="Times New Roman" w:hAnsi="Times New Roman"/>
          <w:b/>
          <w:sz w:val="28"/>
          <w:szCs w:val="28"/>
        </w:rPr>
        <w:t>и</w:t>
      </w:r>
      <w:r w:rsidRPr="00462230">
        <w:rPr>
          <w:rFonts w:ascii="Times New Roman" w:hAnsi="Times New Roman"/>
          <w:b/>
          <w:sz w:val="28"/>
          <w:szCs w:val="28"/>
        </w:rPr>
        <w:t>ю музыки</w:t>
      </w:r>
    </w:p>
    <w:p w:rsidR="00BA1F03" w:rsidRPr="00462230" w:rsidRDefault="00BA1F03" w:rsidP="000E1CBF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62230">
        <w:rPr>
          <w:rFonts w:ascii="Times New Roman" w:hAnsi="Times New Roman"/>
          <w:sz w:val="28"/>
          <w:szCs w:val="28"/>
        </w:rPr>
        <w:t>Цели и задачи по слушан</w:t>
      </w:r>
      <w:r>
        <w:rPr>
          <w:rFonts w:ascii="Times New Roman" w:hAnsi="Times New Roman"/>
          <w:sz w:val="28"/>
          <w:szCs w:val="28"/>
        </w:rPr>
        <w:t>и</w:t>
      </w:r>
      <w:r w:rsidRPr="00462230">
        <w:rPr>
          <w:rFonts w:ascii="Times New Roman" w:hAnsi="Times New Roman"/>
          <w:sz w:val="28"/>
          <w:szCs w:val="28"/>
        </w:rPr>
        <w:t>ю музыки: привить навыки восприятия музыкальных произведений, воспитать эмоциональную отзывчивость на музыку, развить начальные музыкально слуховые представления, которые необходимы для плодотворного проведения занятий по обучению игре на фортепиано.</w:t>
      </w:r>
    </w:p>
    <w:p w:rsidR="00BA1F03" w:rsidRPr="00462230" w:rsidRDefault="00BA1F03" w:rsidP="000E1CBF">
      <w:pPr>
        <w:pStyle w:val="11"/>
        <w:tabs>
          <w:tab w:val="left" w:pos="1695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62230">
        <w:rPr>
          <w:rFonts w:ascii="Times New Roman" w:hAnsi="Times New Roman"/>
          <w:sz w:val="28"/>
          <w:szCs w:val="28"/>
        </w:rPr>
        <w:t xml:space="preserve">Музыкальным материалом может служить обширный и разнообразный по жанрам и образному строю песенный репертуар детских садов и фортепианная музыка для детей различных жаров: песня, танец, марш. </w:t>
      </w:r>
    </w:p>
    <w:p w:rsidR="00BA1F03" w:rsidRPr="00462230" w:rsidRDefault="000E5291" w:rsidP="00753F1D">
      <w:pPr>
        <w:tabs>
          <w:tab w:val="left" w:pos="1695"/>
          <w:tab w:val="left" w:pos="5570"/>
        </w:tabs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 w:rsidRPr="00462230">
        <w:rPr>
          <w:rFonts w:ascii="Times New Roman" w:hAnsi="Times New Roman"/>
          <w:b/>
          <w:sz w:val="28"/>
          <w:szCs w:val="28"/>
        </w:rPr>
        <w:t>изучении ансамблей</w:t>
      </w:r>
    </w:p>
    <w:p w:rsidR="00BA1F03" w:rsidRDefault="00BA1F03" w:rsidP="00E273A0">
      <w:pPr>
        <w:tabs>
          <w:tab w:val="left" w:pos="1695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462230">
        <w:rPr>
          <w:rFonts w:ascii="Times New Roman" w:hAnsi="Times New Roman"/>
          <w:sz w:val="28"/>
          <w:szCs w:val="28"/>
        </w:rPr>
        <w:t>Игра ученика в ансамбле с педагогом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462230">
        <w:rPr>
          <w:rFonts w:ascii="Times New Roman" w:hAnsi="Times New Roman"/>
          <w:sz w:val="28"/>
          <w:szCs w:val="28"/>
        </w:rPr>
        <w:t xml:space="preserve"> обязательный компонент прохождения каждого из разделов. Обучение ансамблевой игре активизирует музыкальное развитие ученика, расширяет восприятие музыкальных образов, элементов музыкальной речи, средств исполнительской выразительности, развивает умение слушать и слышать не только свою игру, но и партнера.</w:t>
      </w:r>
    </w:p>
    <w:p w:rsidR="002468BE" w:rsidRDefault="002468BE" w:rsidP="00E273A0">
      <w:pPr>
        <w:tabs>
          <w:tab w:val="left" w:pos="1695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468BE" w:rsidRDefault="002468BE" w:rsidP="00E273A0">
      <w:pPr>
        <w:tabs>
          <w:tab w:val="left" w:pos="1695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468BE" w:rsidRDefault="002468BE" w:rsidP="00E273A0">
      <w:pPr>
        <w:tabs>
          <w:tab w:val="left" w:pos="1695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468BE" w:rsidRDefault="002468BE" w:rsidP="00E273A0">
      <w:pPr>
        <w:tabs>
          <w:tab w:val="left" w:pos="1695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A1F03" w:rsidRPr="000B4F06" w:rsidRDefault="00ED0220" w:rsidP="000B4F06">
      <w:pPr>
        <w:pStyle w:val="11"/>
        <w:numPr>
          <w:ilvl w:val="0"/>
          <w:numId w:val="22"/>
        </w:numPr>
        <w:tabs>
          <w:tab w:val="left" w:pos="169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BA1F03" w:rsidRPr="000B4F06">
        <w:rPr>
          <w:rFonts w:ascii="Times New Roman" w:hAnsi="Times New Roman"/>
          <w:b/>
          <w:sz w:val="28"/>
          <w:szCs w:val="28"/>
        </w:rPr>
        <w:t>писок учебной и методической литературы</w:t>
      </w:r>
    </w:p>
    <w:p w:rsidR="00BA1F03" w:rsidRDefault="00BA1F03" w:rsidP="00B51AE0">
      <w:pPr>
        <w:ind w:left="454" w:hanging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Барсукова С. А.  Веселая музыкальная гимнастика. Для учащихся подготовительного и первого классов ДМШ. Выпуск №1, Выпуск №2. Учебно-методическое пособие. Ростов-на-Дону, Феникс, 2011г., 2010 г.</w:t>
      </w:r>
    </w:p>
    <w:p w:rsidR="00BA1F03" w:rsidRDefault="00BA1F03" w:rsidP="00B51AE0">
      <w:pPr>
        <w:ind w:left="454" w:hanging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Барсукова С.А. Пора играть, малыш! Для учащихся подготовительного и первого классов ДМШ.</w:t>
      </w:r>
      <w:r w:rsidRPr="00FB64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Учебно-методическое пособие. Ростов-на-Дону, Феникс, 2011г.</w:t>
      </w:r>
    </w:p>
    <w:p w:rsidR="00BA1F03" w:rsidRDefault="00BA1F03" w:rsidP="00B51AE0">
      <w:pPr>
        <w:ind w:left="454" w:hanging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Геталова О.  В  музыку с радостью для детей 4-6 лет. Композитор, Спб 2009г.</w:t>
      </w:r>
    </w:p>
    <w:p w:rsidR="00BA1F03" w:rsidRDefault="00BA1F03" w:rsidP="00B51AE0">
      <w:pPr>
        <w:ind w:left="454" w:hanging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Геталова О.  Обученье без мученья! (Учебное пособие на материале детских песен) Композитор, Спб 2011г.</w:t>
      </w:r>
    </w:p>
    <w:p w:rsidR="00BA1F03" w:rsidRDefault="00BA1F03" w:rsidP="00B51AE0">
      <w:pPr>
        <w:ind w:left="454" w:hanging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Домогацкая И. Первые уроки музыки. Москва, Классика - </w:t>
      </w:r>
      <w:r w:rsidRPr="00B51AE0">
        <w:rPr>
          <w:rFonts w:ascii="Times New Roman" w:hAnsi="Times New Roman"/>
          <w:sz w:val="28"/>
          <w:szCs w:val="28"/>
        </w:rPr>
        <w:t>XXI</w:t>
      </w:r>
      <w:r>
        <w:rPr>
          <w:rFonts w:ascii="Times New Roman" w:hAnsi="Times New Roman"/>
          <w:sz w:val="28"/>
          <w:szCs w:val="28"/>
        </w:rPr>
        <w:t>, 2011г.</w:t>
      </w:r>
    </w:p>
    <w:p w:rsidR="00BA1F03" w:rsidRDefault="00BA1F03" w:rsidP="00B51AE0">
      <w:pPr>
        <w:ind w:left="454" w:hanging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Королькова И.С. Первые шаги маленького пианиста. Ростов-на-Дону, Феникс, 2012г.</w:t>
      </w:r>
    </w:p>
    <w:p w:rsidR="00BA1F03" w:rsidRDefault="00BA1F03" w:rsidP="00B51AE0">
      <w:pPr>
        <w:ind w:left="454" w:hanging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Королькова И.С. Крохе-музыканту. Нотная азбука для самых маленьких. Ростов-на-Дону, Феникс, 2013г.</w:t>
      </w:r>
    </w:p>
    <w:p w:rsidR="00BA1F03" w:rsidRDefault="00BA1F03" w:rsidP="00B51AE0">
      <w:pPr>
        <w:ind w:left="454" w:hanging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Королькова И.С. Я буду пианистом. Методическое пособие для обучения нотной грамоте и игре на фортепиано. Часть </w:t>
      </w:r>
      <w:r w:rsidRPr="00B51AE0">
        <w:rPr>
          <w:rFonts w:ascii="Times New Roman" w:hAnsi="Times New Roman"/>
          <w:sz w:val="28"/>
          <w:szCs w:val="28"/>
        </w:rPr>
        <w:t>I</w:t>
      </w:r>
      <w:r w:rsidRPr="00FB64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Часть </w:t>
      </w:r>
      <w:r w:rsidRPr="00B51AE0">
        <w:rPr>
          <w:rFonts w:ascii="Times New Roman" w:hAnsi="Times New Roman"/>
          <w:sz w:val="28"/>
          <w:szCs w:val="28"/>
        </w:rPr>
        <w:t>II</w:t>
      </w:r>
      <w:r>
        <w:rPr>
          <w:rFonts w:ascii="Times New Roman" w:hAnsi="Times New Roman"/>
          <w:sz w:val="28"/>
          <w:szCs w:val="28"/>
        </w:rPr>
        <w:t>. Ростов-на-Дону, Феникс, 2012г.</w:t>
      </w:r>
    </w:p>
    <w:p w:rsidR="00BA1F03" w:rsidRDefault="00BA1F03" w:rsidP="00B51AE0">
      <w:pPr>
        <w:ind w:left="454" w:hanging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Королева Е.А. Музыка в сказках, стихах и картинках. Москва «Просвещение», 1994г.</w:t>
      </w:r>
    </w:p>
    <w:p w:rsidR="00BA1F03" w:rsidRDefault="00BA1F03" w:rsidP="00B51AE0">
      <w:pPr>
        <w:ind w:left="454" w:hanging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Милич Б. Фортепиано. Маленькому пианисту. Москва, «Кифара», 2008 г.</w:t>
      </w:r>
    </w:p>
    <w:p w:rsidR="001B213E" w:rsidRDefault="001B213E" w:rsidP="00B51AE0">
      <w:pPr>
        <w:ind w:left="454" w:hanging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1B213E">
        <w:t xml:space="preserve"> </w:t>
      </w:r>
      <w:r w:rsidRPr="001B213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«Сказка про мишку» </w:t>
      </w:r>
      <w:r w:rsidRPr="001B213E">
        <w:rPr>
          <w:rFonts w:ascii="Times New Roman" w:hAnsi="Times New Roman"/>
          <w:sz w:val="28"/>
          <w:szCs w:val="28"/>
        </w:rPr>
        <w:t>Пособие по фортепиано  для детей 4-6 лет Автор – составитель:  преподаватель ДШИ им.Е.А.Мравинского   Шарова Е.Ю.Санкт-Петербург 2012 год</w:t>
      </w:r>
    </w:p>
    <w:p w:rsidR="00753F1D" w:rsidRPr="00FB6420" w:rsidRDefault="00753F1D" w:rsidP="00B51AE0">
      <w:pPr>
        <w:ind w:left="454" w:hanging="4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Т. Юдовина-Гальперина «Большая музыка-маленькому музыканту» издптельство «Композитор» г. Санкт-Петербург </w:t>
      </w:r>
    </w:p>
    <w:sectPr w:rsidR="00753F1D" w:rsidRPr="00FB6420" w:rsidSect="0014425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8ED" w:rsidRDefault="00C578ED" w:rsidP="0071323F">
      <w:pPr>
        <w:spacing w:after="0" w:line="240" w:lineRule="auto"/>
      </w:pPr>
      <w:r>
        <w:separator/>
      </w:r>
    </w:p>
  </w:endnote>
  <w:endnote w:type="continuationSeparator" w:id="0">
    <w:p w:rsidR="00C578ED" w:rsidRDefault="00C578ED" w:rsidP="00713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F03" w:rsidRDefault="00BA1F0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C216B">
      <w:rPr>
        <w:noProof/>
      </w:rPr>
      <w:t>1</w:t>
    </w:r>
    <w:r>
      <w:fldChar w:fldCharType="end"/>
    </w:r>
  </w:p>
  <w:p w:rsidR="00BA1F03" w:rsidRDefault="00BA1F0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8ED" w:rsidRDefault="00C578ED" w:rsidP="0071323F">
      <w:pPr>
        <w:spacing w:after="0" w:line="240" w:lineRule="auto"/>
      </w:pPr>
      <w:r>
        <w:separator/>
      </w:r>
    </w:p>
  </w:footnote>
  <w:footnote w:type="continuationSeparator" w:id="0">
    <w:p w:rsidR="00C578ED" w:rsidRDefault="00C578ED" w:rsidP="00713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818" w:rsidRPr="00A059E1" w:rsidRDefault="00701797" w:rsidP="00701797">
    <w:pPr>
      <w:pStyle w:val="a5"/>
      <w:tabs>
        <w:tab w:val="clear" w:pos="4677"/>
        <w:tab w:val="clear" w:pos="9355"/>
        <w:tab w:val="left" w:pos="2853"/>
      </w:tabs>
      <w:rPr>
        <w:sz w:val="40"/>
        <w:szCs w:val="40"/>
      </w:rPr>
    </w:pPr>
    <w:r>
      <w:rPr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5pt;height:11.45pt" o:bullet="t">
        <v:imagedata r:id="rId1" o:title=""/>
      </v:shape>
    </w:pict>
  </w:numPicBullet>
  <w:abstractNum w:abstractNumId="0">
    <w:nsid w:val="00000002"/>
    <w:multiLevelType w:val="singleLevel"/>
    <w:tmpl w:val="00000002"/>
    <w:lvl w:ilvl="0">
      <w:start w:val="2"/>
      <w:numFmt w:val="upperRoman"/>
      <w:lvlText w:val="%1."/>
      <w:lvlJc w:val="left"/>
      <w:pPr>
        <w:tabs>
          <w:tab w:val="num" w:pos="1064"/>
        </w:tabs>
        <w:ind w:left="1064" w:hanging="780"/>
      </w:pPr>
      <w:rPr>
        <w:rFonts w:cs="Times New Roman"/>
      </w:rPr>
    </w:lvl>
  </w:abstractNum>
  <w:abstractNum w:abstractNumId="1">
    <w:nsid w:val="0F0A36E5"/>
    <w:multiLevelType w:val="hybridMultilevel"/>
    <w:tmpl w:val="6EE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436C63"/>
    <w:multiLevelType w:val="hybridMultilevel"/>
    <w:tmpl w:val="6BD09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D166B9"/>
    <w:multiLevelType w:val="hybridMultilevel"/>
    <w:tmpl w:val="4AE6D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2C6568"/>
    <w:multiLevelType w:val="hybridMultilevel"/>
    <w:tmpl w:val="A1A25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63E4E55"/>
    <w:multiLevelType w:val="hybridMultilevel"/>
    <w:tmpl w:val="6BD09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BA63E7"/>
    <w:multiLevelType w:val="hybridMultilevel"/>
    <w:tmpl w:val="D4185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97D4D77"/>
    <w:multiLevelType w:val="hybridMultilevel"/>
    <w:tmpl w:val="1FB01D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BC85862"/>
    <w:multiLevelType w:val="multilevel"/>
    <w:tmpl w:val="C18E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E766B5"/>
    <w:multiLevelType w:val="hybridMultilevel"/>
    <w:tmpl w:val="4AE6D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BF45C2"/>
    <w:multiLevelType w:val="hybridMultilevel"/>
    <w:tmpl w:val="14C427AE"/>
    <w:lvl w:ilvl="0" w:tplc="B17A1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07B18F4"/>
    <w:multiLevelType w:val="multilevel"/>
    <w:tmpl w:val="150234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12">
    <w:nsid w:val="31572640"/>
    <w:multiLevelType w:val="hybridMultilevel"/>
    <w:tmpl w:val="14C427AE"/>
    <w:lvl w:ilvl="0" w:tplc="B17A1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44E4930"/>
    <w:multiLevelType w:val="hybridMultilevel"/>
    <w:tmpl w:val="06E4C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4B306C4"/>
    <w:multiLevelType w:val="hybridMultilevel"/>
    <w:tmpl w:val="6BD09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0FB2367"/>
    <w:multiLevelType w:val="multilevel"/>
    <w:tmpl w:val="C512C85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6">
    <w:nsid w:val="44CA43F4"/>
    <w:multiLevelType w:val="hybridMultilevel"/>
    <w:tmpl w:val="90AEE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7CE0032"/>
    <w:multiLevelType w:val="hybridMultilevel"/>
    <w:tmpl w:val="CAC80202"/>
    <w:lvl w:ilvl="0" w:tplc="8D0A5400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4A0C6E02"/>
    <w:multiLevelType w:val="hybridMultilevel"/>
    <w:tmpl w:val="14C427AE"/>
    <w:lvl w:ilvl="0" w:tplc="B17A1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BBC3293"/>
    <w:multiLevelType w:val="hybridMultilevel"/>
    <w:tmpl w:val="6BD09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65D704C"/>
    <w:multiLevelType w:val="hybridMultilevel"/>
    <w:tmpl w:val="D4185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70D4307"/>
    <w:multiLevelType w:val="hybridMultilevel"/>
    <w:tmpl w:val="14C427AE"/>
    <w:lvl w:ilvl="0" w:tplc="B17A1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B39680F"/>
    <w:multiLevelType w:val="hybridMultilevel"/>
    <w:tmpl w:val="64E03C86"/>
    <w:lvl w:ilvl="0" w:tplc="8B12D7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5C048F0"/>
    <w:multiLevelType w:val="hybridMultilevel"/>
    <w:tmpl w:val="C890BFB6"/>
    <w:lvl w:ilvl="0" w:tplc="387C5B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7520C99"/>
    <w:multiLevelType w:val="singleLevel"/>
    <w:tmpl w:val="00000002"/>
    <w:lvl w:ilvl="0">
      <w:start w:val="2"/>
      <w:numFmt w:val="upperRoman"/>
      <w:lvlText w:val="%1."/>
      <w:lvlJc w:val="left"/>
      <w:pPr>
        <w:tabs>
          <w:tab w:val="num" w:pos="1064"/>
        </w:tabs>
        <w:ind w:left="1064" w:hanging="780"/>
      </w:pPr>
      <w:rPr>
        <w:rFonts w:cs="Times New Roman"/>
      </w:rPr>
    </w:lvl>
  </w:abstractNum>
  <w:abstractNum w:abstractNumId="25">
    <w:nsid w:val="688513E0"/>
    <w:multiLevelType w:val="hybridMultilevel"/>
    <w:tmpl w:val="14C427AE"/>
    <w:lvl w:ilvl="0" w:tplc="B17A1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C246C04"/>
    <w:multiLevelType w:val="hybridMultilevel"/>
    <w:tmpl w:val="AF98CF9C"/>
    <w:lvl w:ilvl="0" w:tplc="E86E8514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7">
    <w:nsid w:val="715C2F99"/>
    <w:multiLevelType w:val="hybridMultilevel"/>
    <w:tmpl w:val="6BD09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1B20814"/>
    <w:multiLevelType w:val="hybridMultilevel"/>
    <w:tmpl w:val="90AEE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25435E"/>
    <w:multiLevelType w:val="hybridMultilevel"/>
    <w:tmpl w:val="0FCEC1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56331E"/>
    <w:multiLevelType w:val="hybridMultilevel"/>
    <w:tmpl w:val="A1A25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9"/>
  </w:num>
  <w:num w:numId="3">
    <w:abstractNumId w:val="1"/>
  </w:num>
  <w:num w:numId="4">
    <w:abstractNumId w:val="22"/>
  </w:num>
  <w:num w:numId="5">
    <w:abstractNumId w:val="7"/>
  </w:num>
  <w:num w:numId="6">
    <w:abstractNumId w:val="11"/>
  </w:num>
  <w:num w:numId="7">
    <w:abstractNumId w:val="8"/>
  </w:num>
  <w:num w:numId="8">
    <w:abstractNumId w:val="0"/>
  </w:num>
  <w:num w:numId="9">
    <w:abstractNumId w:val="13"/>
  </w:num>
  <w:num w:numId="10">
    <w:abstractNumId w:val="3"/>
  </w:num>
  <w:num w:numId="11">
    <w:abstractNumId w:val="30"/>
  </w:num>
  <w:num w:numId="12">
    <w:abstractNumId w:val="27"/>
  </w:num>
  <w:num w:numId="13">
    <w:abstractNumId w:val="20"/>
  </w:num>
  <w:num w:numId="14">
    <w:abstractNumId w:val="18"/>
  </w:num>
  <w:num w:numId="15">
    <w:abstractNumId w:val="19"/>
  </w:num>
  <w:num w:numId="16">
    <w:abstractNumId w:val="9"/>
  </w:num>
  <w:num w:numId="17">
    <w:abstractNumId w:val="6"/>
  </w:num>
  <w:num w:numId="18">
    <w:abstractNumId w:val="4"/>
  </w:num>
  <w:num w:numId="19">
    <w:abstractNumId w:val="17"/>
  </w:num>
  <w:num w:numId="20">
    <w:abstractNumId w:val="23"/>
  </w:num>
  <w:num w:numId="21">
    <w:abstractNumId w:val="24"/>
  </w:num>
  <w:num w:numId="22">
    <w:abstractNumId w:val="26"/>
  </w:num>
  <w:num w:numId="23">
    <w:abstractNumId w:val="2"/>
  </w:num>
  <w:num w:numId="24">
    <w:abstractNumId w:val="14"/>
  </w:num>
  <w:num w:numId="25">
    <w:abstractNumId w:val="5"/>
  </w:num>
  <w:num w:numId="26">
    <w:abstractNumId w:val="16"/>
  </w:num>
  <w:num w:numId="27">
    <w:abstractNumId w:val="12"/>
  </w:num>
  <w:num w:numId="28">
    <w:abstractNumId w:val="10"/>
  </w:num>
  <w:num w:numId="29">
    <w:abstractNumId w:val="21"/>
  </w:num>
  <w:num w:numId="30">
    <w:abstractNumId w:val="2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DA3"/>
    <w:rsid w:val="000020C7"/>
    <w:rsid w:val="00067DFB"/>
    <w:rsid w:val="00070F25"/>
    <w:rsid w:val="000869A5"/>
    <w:rsid w:val="000924E6"/>
    <w:rsid w:val="0009459D"/>
    <w:rsid w:val="000A34CC"/>
    <w:rsid w:val="000B4F06"/>
    <w:rsid w:val="000B7733"/>
    <w:rsid w:val="000B7DCD"/>
    <w:rsid w:val="000D031F"/>
    <w:rsid w:val="000D1378"/>
    <w:rsid w:val="000D3B9D"/>
    <w:rsid w:val="000E1CBF"/>
    <w:rsid w:val="000E44F9"/>
    <w:rsid w:val="000E5291"/>
    <w:rsid w:val="000F0628"/>
    <w:rsid w:val="00144251"/>
    <w:rsid w:val="00147757"/>
    <w:rsid w:val="001873E3"/>
    <w:rsid w:val="001B0DDE"/>
    <w:rsid w:val="001B213E"/>
    <w:rsid w:val="001B45C9"/>
    <w:rsid w:val="002075FE"/>
    <w:rsid w:val="002301AB"/>
    <w:rsid w:val="002468BE"/>
    <w:rsid w:val="00266618"/>
    <w:rsid w:val="00270A3D"/>
    <w:rsid w:val="002C24E1"/>
    <w:rsid w:val="002E6A4F"/>
    <w:rsid w:val="00301C41"/>
    <w:rsid w:val="003209B1"/>
    <w:rsid w:val="003231B4"/>
    <w:rsid w:val="00376C95"/>
    <w:rsid w:val="003820E5"/>
    <w:rsid w:val="00385403"/>
    <w:rsid w:val="003A1236"/>
    <w:rsid w:val="003A5D8B"/>
    <w:rsid w:val="003B5641"/>
    <w:rsid w:val="003C4EF0"/>
    <w:rsid w:val="004068AA"/>
    <w:rsid w:val="004539B6"/>
    <w:rsid w:val="00462230"/>
    <w:rsid w:val="0047664C"/>
    <w:rsid w:val="004D3CA2"/>
    <w:rsid w:val="004E31C8"/>
    <w:rsid w:val="00524631"/>
    <w:rsid w:val="005249B2"/>
    <w:rsid w:val="005253DC"/>
    <w:rsid w:val="00535F7F"/>
    <w:rsid w:val="00550CE1"/>
    <w:rsid w:val="00551F24"/>
    <w:rsid w:val="005542C6"/>
    <w:rsid w:val="00563E18"/>
    <w:rsid w:val="0059297B"/>
    <w:rsid w:val="00596769"/>
    <w:rsid w:val="005B44B2"/>
    <w:rsid w:val="005C5F6F"/>
    <w:rsid w:val="005E22E1"/>
    <w:rsid w:val="005F08E7"/>
    <w:rsid w:val="00613412"/>
    <w:rsid w:val="006417FE"/>
    <w:rsid w:val="0064373D"/>
    <w:rsid w:val="00663536"/>
    <w:rsid w:val="006A1A49"/>
    <w:rsid w:val="006E7BD2"/>
    <w:rsid w:val="00701797"/>
    <w:rsid w:val="00703C3C"/>
    <w:rsid w:val="00711D1E"/>
    <w:rsid w:val="00711EC7"/>
    <w:rsid w:val="0071323F"/>
    <w:rsid w:val="007378C3"/>
    <w:rsid w:val="007420E9"/>
    <w:rsid w:val="00745F95"/>
    <w:rsid w:val="0075004A"/>
    <w:rsid w:val="00753F1D"/>
    <w:rsid w:val="007574F4"/>
    <w:rsid w:val="007A1362"/>
    <w:rsid w:val="007A20AA"/>
    <w:rsid w:val="007A68B2"/>
    <w:rsid w:val="007C0F24"/>
    <w:rsid w:val="007D11F3"/>
    <w:rsid w:val="00804E68"/>
    <w:rsid w:val="008371C1"/>
    <w:rsid w:val="008554EC"/>
    <w:rsid w:val="00867151"/>
    <w:rsid w:val="00880818"/>
    <w:rsid w:val="008D2885"/>
    <w:rsid w:val="008F4370"/>
    <w:rsid w:val="0091627E"/>
    <w:rsid w:val="00927756"/>
    <w:rsid w:val="009957BB"/>
    <w:rsid w:val="009C17D1"/>
    <w:rsid w:val="009C4871"/>
    <w:rsid w:val="009D1A1A"/>
    <w:rsid w:val="009E577E"/>
    <w:rsid w:val="009F18DB"/>
    <w:rsid w:val="009F5B43"/>
    <w:rsid w:val="00A059E1"/>
    <w:rsid w:val="00A527EE"/>
    <w:rsid w:val="00A90009"/>
    <w:rsid w:val="00AA2011"/>
    <w:rsid w:val="00AA648F"/>
    <w:rsid w:val="00AC0D93"/>
    <w:rsid w:val="00AC6786"/>
    <w:rsid w:val="00AD37B4"/>
    <w:rsid w:val="00AE108C"/>
    <w:rsid w:val="00B04645"/>
    <w:rsid w:val="00B220E0"/>
    <w:rsid w:val="00B25501"/>
    <w:rsid w:val="00B4587C"/>
    <w:rsid w:val="00B45F45"/>
    <w:rsid w:val="00B51AE0"/>
    <w:rsid w:val="00B85312"/>
    <w:rsid w:val="00B946F4"/>
    <w:rsid w:val="00BA1F03"/>
    <w:rsid w:val="00BA58C4"/>
    <w:rsid w:val="00BE729C"/>
    <w:rsid w:val="00C120C5"/>
    <w:rsid w:val="00C414ED"/>
    <w:rsid w:val="00C47823"/>
    <w:rsid w:val="00C503C6"/>
    <w:rsid w:val="00C56E40"/>
    <w:rsid w:val="00C578ED"/>
    <w:rsid w:val="00C60914"/>
    <w:rsid w:val="00C81E0C"/>
    <w:rsid w:val="00CB0C05"/>
    <w:rsid w:val="00CC216B"/>
    <w:rsid w:val="00CE61AC"/>
    <w:rsid w:val="00D33DA3"/>
    <w:rsid w:val="00D3598B"/>
    <w:rsid w:val="00D70ED5"/>
    <w:rsid w:val="00D756F8"/>
    <w:rsid w:val="00D86DB5"/>
    <w:rsid w:val="00DB4D6A"/>
    <w:rsid w:val="00DB511E"/>
    <w:rsid w:val="00DC34ED"/>
    <w:rsid w:val="00DC7E2A"/>
    <w:rsid w:val="00DF05E8"/>
    <w:rsid w:val="00E273A0"/>
    <w:rsid w:val="00E57847"/>
    <w:rsid w:val="00E669CC"/>
    <w:rsid w:val="00E84938"/>
    <w:rsid w:val="00E92E9A"/>
    <w:rsid w:val="00E95667"/>
    <w:rsid w:val="00E97D41"/>
    <w:rsid w:val="00EA261E"/>
    <w:rsid w:val="00ED0220"/>
    <w:rsid w:val="00ED4C65"/>
    <w:rsid w:val="00EE5965"/>
    <w:rsid w:val="00EF0915"/>
    <w:rsid w:val="00EF1754"/>
    <w:rsid w:val="00EF428C"/>
    <w:rsid w:val="00F648BE"/>
    <w:rsid w:val="00FA67B4"/>
    <w:rsid w:val="00FB6420"/>
    <w:rsid w:val="00FD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25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1323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locked/>
    <w:rsid w:val="0071323F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1">
    <w:name w:val="Без интервала1"/>
    <w:rsid w:val="0071323F"/>
    <w:rPr>
      <w:rFonts w:eastAsia="Times New Roman"/>
      <w:sz w:val="22"/>
      <w:szCs w:val="22"/>
      <w:lang w:eastAsia="en-US"/>
    </w:rPr>
  </w:style>
  <w:style w:type="character" w:customStyle="1" w:styleId="10">
    <w:name w:val="Название книги1"/>
    <w:rsid w:val="0071323F"/>
    <w:rPr>
      <w:rFonts w:cs="Times New Roman"/>
      <w:b/>
      <w:bCs/>
      <w:smallCaps/>
      <w:spacing w:val="5"/>
    </w:rPr>
  </w:style>
  <w:style w:type="paragraph" w:styleId="a5">
    <w:name w:val="header"/>
    <w:basedOn w:val="a"/>
    <w:link w:val="a6"/>
    <w:uiPriority w:val="99"/>
    <w:rsid w:val="00713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71323F"/>
    <w:rPr>
      <w:rFonts w:cs="Times New Roman"/>
    </w:rPr>
  </w:style>
  <w:style w:type="paragraph" w:styleId="a7">
    <w:name w:val="footer"/>
    <w:basedOn w:val="a"/>
    <w:link w:val="a8"/>
    <w:rsid w:val="00713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locked/>
    <w:rsid w:val="0071323F"/>
    <w:rPr>
      <w:rFonts w:cs="Times New Roman"/>
    </w:rPr>
  </w:style>
  <w:style w:type="paragraph" w:customStyle="1" w:styleId="11">
    <w:name w:val="Абзац списка1"/>
    <w:basedOn w:val="a"/>
    <w:rsid w:val="0071323F"/>
    <w:pPr>
      <w:ind w:left="720"/>
      <w:contextualSpacing/>
    </w:pPr>
  </w:style>
  <w:style w:type="paragraph" w:styleId="a9">
    <w:name w:val="Normal (Web)"/>
    <w:basedOn w:val="a"/>
    <w:semiHidden/>
    <w:rsid w:val="00C81E0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81E0C"/>
    <w:rPr>
      <w:rFonts w:cs="Times New Roman"/>
    </w:rPr>
  </w:style>
  <w:style w:type="paragraph" w:customStyle="1" w:styleId="Default">
    <w:name w:val="Default"/>
    <w:rsid w:val="005F08E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rsid w:val="0070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01797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25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71323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locked/>
    <w:rsid w:val="0071323F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1">
    <w:name w:val="Без интервала1"/>
    <w:rsid w:val="0071323F"/>
    <w:rPr>
      <w:rFonts w:eastAsia="Times New Roman"/>
      <w:sz w:val="22"/>
      <w:szCs w:val="22"/>
      <w:lang w:eastAsia="en-US"/>
    </w:rPr>
  </w:style>
  <w:style w:type="character" w:customStyle="1" w:styleId="10">
    <w:name w:val="Название книги1"/>
    <w:rsid w:val="0071323F"/>
    <w:rPr>
      <w:rFonts w:cs="Times New Roman"/>
      <w:b/>
      <w:bCs/>
      <w:smallCaps/>
      <w:spacing w:val="5"/>
    </w:rPr>
  </w:style>
  <w:style w:type="paragraph" w:styleId="a5">
    <w:name w:val="header"/>
    <w:basedOn w:val="a"/>
    <w:link w:val="a6"/>
    <w:uiPriority w:val="99"/>
    <w:rsid w:val="00713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71323F"/>
    <w:rPr>
      <w:rFonts w:cs="Times New Roman"/>
    </w:rPr>
  </w:style>
  <w:style w:type="paragraph" w:styleId="a7">
    <w:name w:val="footer"/>
    <w:basedOn w:val="a"/>
    <w:link w:val="a8"/>
    <w:rsid w:val="00713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locked/>
    <w:rsid w:val="0071323F"/>
    <w:rPr>
      <w:rFonts w:cs="Times New Roman"/>
    </w:rPr>
  </w:style>
  <w:style w:type="paragraph" w:customStyle="1" w:styleId="11">
    <w:name w:val="Абзац списка1"/>
    <w:basedOn w:val="a"/>
    <w:rsid w:val="0071323F"/>
    <w:pPr>
      <w:ind w:left="720"/>
      <w:contextualSpacing/>
    </w:pPr>
  </w:style>
  <w:style w:type="paragraph" w:styleId="a9">
    <w:name w:val="Normal (Web)"/>
    <w:basedOn w:val="a"/>
    <w:semiHidden/>
    <w:rsid w:val="00C81E0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81E0C"/>
    <w:rPr>
      <w:rFonts w:cs="Times New Roman"/>
    </w:rPr>
  </w:style>
  <w:style w:type="paragraph" w:customStyle="1" w:styleId="Default">
    <w:name w:val="Default"/>
    <w:rsid w:val="005F08E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rsid w:val="0070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01797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3627</Words>
  <Characters>20676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УЧТЕЖДЕНИЕ </vt:lpstr>
    </vt:vector>
  </TitlesOfParts>
  <Company>SPecialiST RePack</Company>
  <LinksUpToDate>false</LinksUpToDate>
  <CharactersWithSpaces>24255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УЧТЕЖДЕНИЕ</dc:title>
  <dc:creator>user</dc:creator>
  <cp:lastModifiedBy>87568</cp:lastModifiedBy>
  <cp:revision>2</cp:revision>
  <cp:lastPrinted>2024-05-05T15:25:00Z</cp:lastPrinted>
  <dcterms:created xsi:type="dcterms:W3CDTF">2025-04-09T09:27:00Z</dcterms:created>
  <dcterms:modified xsi:type="dcterms:W3CDTF">2025-04-09T09:27:00Z</dcterms:modified>
</cp:coreProperties>
</file>